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D91FD4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bookmarkStart w:id="0" w:name="_Toc323988392"/>
      <w:bookmarkStart w:id="1" w:name="_Toc336885827"/>
      <w:r>
        <w:rPr>
          <w:noProof/>
          <w:snapToGrid/>
        </w:rPr>
        <w:drawing>
          <wp:inline distT="0" distB="0" distL="0" distR="0" wp14:anchorId="06F68673" wp14:editId="5849BFA8">
            <wp:extent cx="1104900" cy="375285"/>
            <wp:effectExtent l="0" t="0" r="0" b="5715"/>
            <wp:docPr id="1" name="Рисунок 1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104900" cy="375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Default="007D162A" w:rsidP="007D162A">
      <w:pPr>
        <w:spacing w:line="240" w:lineRule="auto"/>
        <w:ind w:firstLine="0"/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b/>
          <w:szCs w:val="28"/>
          <w:lang w:eastAsia="en-US"/>
        </w:rPr>
        <w:t xml:space="preserve">«Дальневосточная распределительная </w:t>
      </w:r>
      <w:r w:rsidR="0014463B">
        <w:rPr>
          <w:rFonts w:eastAsiaTheme="minorHAnsi"/>
          <w:b/>
          <w:szCs w:val="28"/>
          <w:lang w:eastAsia="en-US"/>
        </w:rPr>
        <w:t xml:space="preserve">сетевая </w:t>
      </w:r>
      <w:r w:rsidR="0014463B" w:rsidRPr="0014463B">
        <w:rPr>
          <w:rFonts w:eastAsiaTheme="minorHAnsi"/>
          <w:b/>
          <w:szCs w:val="28"/>
          <w:lang w:eastAsia="en-US"/>
        </w:rPr>
        <w:t>компания</w:t>
      </w:r>
      <w:r>
        <w:rPr>
          <w:rFonts w:eastAsiaTheme="minorHAnsi"/>
          <w:b/>
          <w:szCs w:val="28"/>
          <w:lang w:eastAsia="en-US"/>
        </w:rPr>
        <w:t>»</w:t>
      </w:r>
    </w:p>
    <w:p w:rsidR="007D162A" w:rsidRPr="009E2FD6" w:rsidRDefault="00C02479" w:rsidP="007D162A">
      <w:pPr>
        <w:spacing w:line="240" w:lineRule="auto"/>
        <w:jc w:val="center"/>
        <w:rPr>
          <w:sz w:val="12"/>
          <w:szCs w:val="12"/>
        </w:rPr>
      </w:pPr>
      <w:r w:rsidRPr="009E2FD6">
        <w:rPr>
          <w:sz w:val="12"/>
          <w:szCs w:val="1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Default="00B454B7" w:rsidP="007D162A">
      <w:pPr>
        <w:spacing w:line="240" w:lineRule="auto"/>
        <w:ind w:firstLine="0"/>
        <w:jc w:val="center"/>
        <w:rPr>
          <w:rFonts w:cs="Arial"/>
          <w:b/>
          <w:bCs/>
          <w:iCs/>
          <w:snapToGrid/>
          <w:spacing w:val="40"/>
          <w:sz w:val="36"/>
          <w:szCs w:val="36"/>
        </w:rPr>
      </w:pPr>
      <w:r w:rsidRPr="00B454B7">
        <w:rPr>
          <w:rFonts w:cs="Arial"/>
          <w:b/>
          <w:bCs/>
          <w:iCs/>
          <w:snapToGrid/>
          <w:spacing w:val="40"/>
          <w:sz w:val="36"/>
          <w:szCs w:val="36"/>
        </w:rPr>
        <w:t>ПРОТОКОЛ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 xml:space="preserve"> № </w:t>
      </w:r>
      <w:r w:rsidR="00EA0992">
        <w:rPr>
          <w:rFonts w:cs="Arial"/>
          <w:b/>
          <w:bCs/>
          <w:iCs/>
          <w:snapToGrid/>
          <w:spacing w:val="40"/>
          <w:sz w:val="36"/>
          <w:szCs w:val="36"/>
        </w:rPr>
        <w:t>1</w:t>
      </w:r>
      <w:r w:rsidR="0083494F">
        <w:rPr>
          <w:rFonts w:cs="Arial"/>
          <w:b/>
          <w:bCs/>
          <w:iCs/>
          <w:snapToGrid/>
          <w:spacing w:val="40"/>
          <w:sz w:val="36"/>
          <w:szCs w:val="36"/>
        </w:rPr>
        <w:t>3</w:t>
      </w:r>
      <w:r w:rsidR="00A96A02">
        <w:rPr>
          <w:rFonts w:cs="Arial"/>
          <w:b/>
          <w:bCs/>
          <w:iCs/>
          <w:snapToGrid/>
          <w:spacing w:val="40"/>
          <w:sz w:val="36"/>
          <w:szCs w:val="36"/>
        </w:rPr>
        <w:t>4</w:t>
      </w:r>
      <w:r w:rsidR="00835BFD">
        <w:rPr>
          <w:rFonts w:cs="Arial"/>
          <w:b/>
          <w:bCs/>
          <w:iCs/>
          <w:snapToGrid/>
          <w:spacing w:val="40"/>
          <w:sz w:val="36"/>
          <w:szCs w:val="36"/>
        </w:rPr>
        <w:t>/</w:t>
      </w:r>
      <w:r w:rsidR="00DA4B75">
        <w:rPr>
          <w:rFonts w:cs="Arial"/>
          <w:b/>
          <w:bCs/>
          <w:iCs/>
          <w:snapToGrid/>
          <w:spacing w:val="40"/>
          <w:sz w:val="36"/>
          <w:szCs w:val="36"/>
        </w:rPr>
        <w:t>П</w:t>
      </w:r>
      <w:r w:rsidR="0083494F">
        <w:rPr>
          <w:rFonts w:cs="Arial"/>
          <w:b/>
          <w:bCs/>
          <w:iCs/>
          <w:snapToGrid/>
          <w:spacing w:val="40"/>
          <w:sz w:val="36"/>
          <w:szCs w:val="36"/>
        </w:rPr>
        <w:t>рУ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>-Р</w:t>
      </w:r>
    </w:p>
    <w:p w:rsidR="0083494F" w:rsidRDefault="0083494F" w:rsidP="0083494F">
      <w:pPr>
        <w:pStyle w:val="2"/>
        <w:jc w:val="center"/>
        <w:rPr>
          <w:b/>
          <w:bCs/>
          <w:szCs w:val="28"/>
        </w:rPr>
      </w:pPr>
      <w:r>
        <w:rPr>
          <w:b/>
          <w:bCs/>
          <w:szCs w:val="28"/>
        </w:rPr>
        <w:t>Закупочной комиссии по запросу котировок в электронной форме (участниками которого могут быть только субъекты малого и среднего предпринимательства)</w:t>
      </w:r>
      <w:r>
        <w:rPr>
          <w:b/>
          <w:bCs/>
          <w:i/>
          <w:szCs w:val="28"/>
        </w:rPr>
        <w:t xml:space="preserve"> </w:t>
      </w:r>
      <w:r>
        <w:rPr>
          <w:b/>
          <w:bCs/>
          <w:szCs w:val="28"/>
        </w:rPr>
        <w:t xml:space="preserve">на право заключения договора </w:t>
      </w:r>
      <w:r>
        <w:rPr>
          <w:b/>
          <w:bCs/>
          <w:i/>
          <w:iCs/>
          <w:snapToGrid w:val="0"/>
          <w:szCs w:val="28"/>
        </w:rPr>
        <w:t xml:space="preserve">Кадастровые работы для целей оформления прав землепользования и установления охранных зон электросетевых объектов для нужд филиала ЭС ЕАО </w:t>
      </w:r>
      <w:r>
        <w:rPr>
          <w:b/>
          <w:bCs/>
          <w:szCs w:val="28"/>
        </w:rPr>
        <w:t>лот</w:t>
      </w:r>
      <w:r>
        <w:rPr>
          <w:bCs/>
          <w:iCs/>
          <w:snapToGrid w:val="0"/>
          <w:szCs w:val="28"/>
        </w:rPr>
        <w:t xml:space="preserve"> </w:t>
      </w:r>
      <w:r>
        <w:rPr>
          <w:b/>
          <w:bCs/>
          <w:szCs w:val="28"/>
        </w:rPr>
        <w:t>№ 52801-ПРО ДЭК-2021-ДРСК</w:t>
      </w:r>
    </w:p>
    <w:tbl>
      <w:tblPr>
        <w:tblStyle w:val="af2"/>
        <w:tblW w:w="98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4678"/>
        <w:gridCol w:w="2977"/>
      </w:tblGrid>
      <w:tr w:rsidR="004B69F5" w:rsidTr="00DF726D">
        <w:trPr>
          <w:trHeight w:val="469"/>
        </w:trPr>
        <w:tc>
          <w:tcPr>
            <w:tcW w:w="2235" w:type="dxa"/>
          </w:tcPr>
          <w:p w:rsidR="004B69F5" w:rsidRPr="007D162A" w:rsidRDefault="001F6323" w:rsidP="00A226E4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г. Благовещенск</w:t>
            </w:r>
          </w:p>
        </w:tc>
        <w:tc>
          <w:tcPr>
            <w:tcW w:w="4678" w:type="dxa"/>
          </w:tcPr>
          <w:p w:rsidR="004B69F5" w:rsidRDefault="004B69F5" w:rsidP="00A226E4">
            <w:pPr>
              <w:spacing w:line="240" w:lineRule="auto"/>
              <w:ind w:left="601" w:right="317" w:firstLine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</w:t>
            </w:r>
          </w:p>
        </w:tc>
        <w:tc>
          <w:tcPr>
            <w:tcW w:w="2977" w:type="dxa"/>
          </w:tcPr>
          <w:p w:rsidR="004B69F5" w:rsidRPr="007D162A" w:rsidRDefault="000D521C" w:rsidP="0039274B">
            <w:pPr>
              <w:pStyle w:val="1"/>
              <w:numPr>
                <w:ilvl w:val="0"/>
                <w:numId w:val="0"/>
              </w:numPr>
              <w:spacing w:before="0"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D162A">
              <w:rPr>
                <w:rFonts w:ascii="Times New Roman" w:hAnsi="Times New Roman"/>
                <w:sz w:val="24"/>
                <w:szCs w:val="24"/>
              </w:rPr>
              <w:t>«</w:t>
            </w:r>
            <w:r w:rsidR="00A96A02">
              <w:rPr>
                <w:rFonts w:ascii="Times New Roman" w:hAnsi="Times New Roman"/>
                <w:sz w:val="24"/>
                <w:szCs w:val="24"/>
              </w:rPr>
              <w:t>0</w:t>
            </w:r>
            <w:r w:rsidR="0039274B">
              <w:rPr>
                <w:rFonts w:ascii="Times New Roman" w:hAnsi="Times New Roman"/>
                <w:sz w:val="24"/>
                <w:szCs w:val="24"/>
              </w:rPr>
              <w:t>7</w:t>
            </w:r>
            <w:r w:rsidRPr="007D162A">
              <w:rPr>
                <w:rFonts w:ascii="Times New Roman" w:hAnsi="Times New Roman"/>
                <w:sz w:val="24"/>
                <w:szCs w:val="24"/>
              </w:rPr>
              <w:t>»</w:t>
            </w:r>
            <w:r w:rsidR="00A672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96A02">
              <w:rPr>
                <w:rFonts w:ascii="Times New Roman" w:hAnsi="Times New Roman"/>
                <w:sz w:val="24"/>
                <w:szCs w:val="24"/>
              </w:rPr>
              <w:t>дека</w:t>
            </w:r>
            <w:r w:rsidR="0091427E">
              <w:rPr>
                <w:rFonts w:ascii="Times New Roman" w:hAnsi="Times New Roman"/>
                <w:sz w:val="24"/>
                <w:szCs w:val="24"/>
              </w:rPr>
              <w:t>бря</w:t>
            </w:r>
            <w:r w:rsidR="00A6725A" w:rsidRPr="007D162A">
              <w:rPr>
                <w:rFonts w:ascii="Times New Roman" w:hAnsi="Times New Roman"/>
                <w:sz w:val="24"/>
                <w:szCs w:val="24"/>
              </w:rPr>
              <w:t xml:space="preserve"> 20</w:t>
            </w:r>
            <w:r w:rsidR="00D91FD4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</w:tbl>
    <w:p w:rsidR="00894170" w:rsidRDefault="00894170" w:rsidP="0083494F">
      <w:pPr>
        <w:spacing w:line="240" w:lineRule="auto"/>
        <w:ind w:right="-1" w:firstLine="0"/>
        <w:rPr>
          <w:b/>
          <w:sz w:val="22"/>
          <w:szCs w:val="24"/>
        </w:rPr>
      </w:pPr>
      <w:r w:rsidRPr="00894170">
        <w:rPr>
          <w:b/>
          <w:sz w:val="22"/>
          <w:szCs w:val="24"/>
        </w:rPr>
        <w:t>32009623001</w:t>
      </w:r>
      <w:r>
        <w:rPr>
          <w:b/>
          <w:sz w:val="22"/>
          <w:szCs w:val="24"/>
        </w:rPr>
        <w:t xml:space="preserve"> – ЕИС (МСП)</w:t>
      </w:r>
    </w:p>
    <w:p w:rsidR="0083494F" w:rsidRDefault="0083494F" w:rsidP="0083494F">
      <w:pPr>
        <w:spacing w:line="240" w:lineRule="auto"/>
        <w:ind w:right="-1" w:firstLine="0"/>
        <w:rPr>
          <w:snapToGrid/>
          <w:sz w:val="22"/>
          <w:szCs w:val="24"/>
        </w:rPr>
      </w:pPr>
      <w:r>
        <w:rPr>
          <w:b/>
          <w:sz w:val="22"/>
          <w:szCs w:val="24"/>
        </w:rPr>
        <w:t xml:space="preserve">КОЛИЧЕСТВО ПОДАННЫХ ЗАЯВОК НА УЧАСТИЕ В ЗАКУПКЕ: 3 (три) </w:t>
      </w:r>
      <w:r>
        <w:rPr>
          <w:sz w:val="22"/>
          <w:szCs w:val="24"/>
        </w:rPr>
        <w:t>заявки.</w:t>
      </w:r>
    </w:p>
    <w:p w:rsidR="0083494F" w:rsidRDefault="0083494F" w:rsidP="0083494F">
      <w:pPr>
        <w:spacing w:line="240" w:lineRule="auto"/>
        <w:ind w:right="-143" w:firstLine="0"/>
        <w:rPr>
          <w:sz w:val="10"/>
          <w:szCs w:val="12"/>
        </w:rPr>
      </w:pPr>
    </w:p>
    <w:tbl>
      <w:tblPr>
        <w:tblW w:w="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5386"/>
        <w:gridCol w:w="3116"/>
      </w:tblGrid>
      <w:tr w:rsidR="0083494F" w:rsidTr="0083494F">
        <w:trPr>
          <w:trHeight w:val="178"/>
          <w:tblHeader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3494F" w:rsidRDefault="0083494F">
            <w:pPr>
              <w:pStyle w:val="af3"/>
              <w:spacing w:before="0" w:after="0" w:line="276" w:lineRule="auto"/>
              <w:ind w:left="-81" w:right="0"/>
              <w:jc w:val="center"/>
              <w:rPr>
                <w:sz w:val="18"/>
                <w:szCs w:val="24"/>
                <w:lang w:eastAsia="en-US"/>
              </w:rPr>
            </w:pPr>
            <w:r>
              <w:rPr>
                <w:sz w:val="18"/>
                <w:szCs w:val="24"/>
                <w:lang w:eastAsia="en-US"/>
              </w:rPr>
              <w:t>№</w:t>
            </w:r>
          </w:p>
          <w:p w:rsidR="0083494F" w:rsidRDefault="0083494F">
            <w:pPr>
              <w:pStyle w:val="af3"/>
              <w:spacing w:before="0" w:after="0" w:line="276" w:lineRule="auto"/>
              <w:ind w:left="-81" w:right="0"/>
              <w:jc w:val="center"/>
              <w:rPr>
                <w:sz w:val="18"/>
                <w:szCs w:val="24"/>
                <w:lang w:eastAsia="en-US"/>
              </w:rPr>
            </w:pPr>
            <w:r>
              <w:rPr>
                <w:sz w:val="18"/>
                <w:szCs w:val="24"/>
                <w:lang w:eastAsia="en-US"/>
              </w:rPr>
              <w:t>п/п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3494F" w:rsidRDefault="0083494F">
            <w:pPr>
              <w:pStyle w:val="af3"/>
              <w:spacing w:before="0" w:after="0" w:line="276" w:lineRule="auto"/>
              <w:jc w:val="center"/>
              <w:rPr>
                <w:sz w:val="18"/>
                <w:szCs w:val="24"/>
                <w:lang w:eastAsia="en-US"/>
              </w:rPr>
            </w:pPr>
            <w:r>
              <w:rPr>
                <w:sz w:val="18"/>
                <w:szCs w:val="24"/>
                <w:lang w:eastAsia="en-US"/>
              </w:rPr>
              <w:t>Идентификационный номер Участника</w:t>
            </w:r>
          </w:p>
        </w:tc>
        <w:tc>
          <w:tcPr>
            <w:tcW w:w="3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3494F" w:rsidRDefault="0083494F">
            <w:pPr>
              <w:spacing w:line="240" w:lineRule="auto"/>
              <w:ind w:firstLine="34"/>
              <w:jc w:val="center"/>
              <w:rPr>
                <w:sz w:val="18"/>
                <w:szCs w:val="24"/>
                <w:lang w:eastAsia="en-US"/>
              </w:rPr>
            </w:pPr>
            <w:r>
              <w:rPr>
                <w:sz w:val="18"/>
                <w:szCs w:val="24"/>
                <w:lang w:eastAsia="en-US"/>
              </w:rPr>
              <w:t>Дата и время регистрации заявки</w:t>
            </w:r>
          </w:p>
        </w:tc>
      </w:tr>
      <w:tr w:rsidR="0083494F" w:rsidTr="0083494F">
        <w:trPr>
          <w:trHeight w:val="65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94F" w:rsidRDefault="0083494F" w:rsidP="0083494F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494F" w:rsidRDefault="0083494F">
            <w:pPr>
              <w:tabs>
                <w:tab w:val="center" w:pos="2585"/>
                <w:tab w:val="right" w:pos="5170"/>
              </w:tabs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500152</w:t>
            </w:r>
          </w:p>
        </w:tc>
        <w:tc>
          <w:tcPr>
            <w:tcW w:w="3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494F" w:rsidRDefault="0083494F">
            <w:pPr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02.11.2020 15:29:26</w:t>
            </w:r>
          </w:p>
        </w:tc>
      </w:tr>
      <w:tr w:rsidR="0083494F" w:rsidTr="0083494F">
        <w:trPr>
          <w:trHeight w:val="65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94F" w:rsidRDefault="0083494F" w:rsidP="0083494F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494F" w:rsidRDefault="0083494F">
            <w:pPr>
              <w:tabs>
                <w:tab w:val="center" w:pos="2585"/>
                <w:tab w:val="right" w:pos="5170"/>
              </w:tabs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509220</w:t>
            </w:r>
          </w:p>
        </w:tc>
        <w:tc>
          <w:tcPr>
            <w:tcW w:w="3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494F" w:rsidRDefault="0083494F">
            <w:pPr>
              <w:tabs>
                <w:tab w:val="center" w:pos="2585"/>
                <w:tab w:val="right" w:pos="5170"/>
              </w:tabs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13.11.2020 07:00:05</w:t>
            </w:r>
          </w:p>
        </w:tc>
      </w:tr>
      <w:tr w:rsidR="0083494F" w:rsidTr="0083494F">
        <w:trPr>
          <w:trHeight w:val="65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94F" w:rsidRDefault="0083494F" w:rsidP="0083494F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  <w:lang w:eastAsia="en-US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494F" w:rsidRDefault="0083494F">
            <w:pPr>
              <w:tabs>
                <w:tab w:val="center" w:pos="2585"/>
                <w:tab w:val="right" w:pos="5170"/>
              </w:tabs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509229</w:t>
            </w:r>
          </w:p>
        </w:tc>
        <w:tc>
          <w:tcPr>
            <w:tcW w:w="3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494F" w:rsidRDefault="0083494F">
            <w:pPr>
              <w:tabs>
                <w:tab w:val="center" w:pos="2585"/>
                <w:tab w:val="right" w:pos="5170"/>
              </w:tabs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13.11.2020 08:04:15</w:t>
            </w:r>
          </w:p>
        </w:tc>
      </w:tr>
    </w:tbl>
    <w:p w:rsidR="0083494F" w:rsidRDefault="0083494F" w:rsidP="0083494F">
      <w:pPr>
        <w:spacing w:line="240" w:lineRule="auto"/>
        <w:ind w:right="-143" w:firstLine="0"/>
        <w:rPr>
          <w:sz w:val="10"/>
          <w:szCs w:val="12"/>
        </w:rPr>
      </w:pPr>
    </w:p>
    <w:p w:rsidR="0083494F" w:rsidRDefault="0083494F" w:rsidP="0083494F">
      <w:pPr>
        <w:spacing w:line="240" w:lineRule="auto"/>
        <w:ind w:right="-143" w:firstLine="0"/>
        <w:rPr>
          <w:sz w:val="24"/>
        </w:rPr>
      </w:pPr>
      <w:r>
        <w:rPr>
          <w:b/>
          <w:sz w:val="22"/>
          <w:szCs w:val="24"/>
        </w:rPr>
        <w:t xml:space="preserve">КОЛИЧЕСТВО ОТКЛОНЕННЫХ ЗАЯВОК: 1 (одна) </w:t>
      </w:r>
      <w:r>
        <w:rPr>
          <w:sz w:val="22"/>
          <w:szCs w:val="24"/>
        </w:rPr>
        <w:t>заявка.</w:t>
      </w:r>
    </w:p>
    <w:p w:rsidR="00A26240" w:rsidRPr="00A96A02" w:rsidRDefault="00A26240" w:rsidP="00A226E4">
      <w:pPr>
        <w:spacing w:line="240" w:lineRule="auto"/>
        <w:ind w:hanging="142"/>
        <w:rPr>
          <w:b/>
          <w:caps/>
          <w:sz w:val="26"/>
          <w:szCs w:val="26"/>
        </w:rPr>
      </w:pPr>
    </w:p>
    <w:p w:rsidR="00673BBD" w:rsidRPr="00A96A02" w:rsidRDefault="00673BBD" w:rsidP="00A226E4">
      <w:pPr>
        <w:spacing w:line="240" w:lineRule="auto"/>
        <w:ind w:hanging="142"/>
        <w:rPr>
          <w:b/>
          <w:caps/>
          <w:sz w:val="26"/>
          <w:szCs w:val="26"/>
        </w:rPr>
      </w:pPr>
      <w:r w:rsidRPr="00A96A02">
        <w:rPr>
          <w:b/>
          <w:caps/>
          <w:sz w:val="26"/>
          <w:szCs w:val="26"/>
        </w:rPr>
        <w:t>ВОПРОСЫ, ВЫНОСИМЫЕ НА РАССМОТРЕНИЕ ЗАКУПОЧНОЙ КОМИССИ</w:t>
      </w:r>
      <w:bookmarkStart w:id="2" w:name="_GoBack"/>
      <w:bookmarkEnd w:id="2"/>
      <w:r w:rsidRPr="00A96A02">
        <w:rPr>
          <w:b/>
          <w:caps/>
          <w:sz w:val="26"/>
          <w:szCs w:val="26"/>
        </w:rPr>
        <w:t xml:space="preserve">И: </w:t>
      </w:r>
    </w:p>
    <w:p w:rsidR="0039274B" w:rsidRDefault="0039274B" w:rsidP="0039274B">
      <w:pPr>
        <w:pStyle w:val="a9"/>
        <w:numPr>
          <w:ilvl w:val="0"/>
          <w:numId w:val="20"/>
        </w:numPr>
        <w:tabs>
          <w:tab w:val="left" w:pos="993"/>
        </w:tabs>
        <w:spacing w:line="240" w:lineRule="auto"/>
        <w:ind w:left="0" w:firstLine="567"/>
        <w:rPr>
          <w:bCs/>
          <w:i/>
          <w:iCs/>
          <w:snapToGrid/>
          <w:sz w:val="26"/>
          <w:szCs w:val="26"/>
        </w:rPr>
      </w:pPr>
      <w:r>
        <w:rPr>
          <w:bCs/>
          <w:i/>
          <w:iCs/>
          <w:sz w:val="26"/>
          <w:szCs w:val="26"/>
        </w:rPr>
        <w:t>О рассмотрении результатов ценовых предложений Участников</w:t>
      </w:r>
    </w:p>
    <w:p w:rsidR="0039274B" w:rsidRDefault="0039274B" w:rsidP="0039274B">
      <w:pPr>
        <w:pStyle w:val="a9"/>
        <w:numPr>
          <w:ilvl w:val="0"/>
          <w:numId w:val="20"/>
        </w:numPr>
        <w:tabs>
          <w:tab w:val="left" w:pos="993"/>
        </w:tabs>
        <w:spacing w:line="240" w:lineRule="auto"/>
        <w:ind w:left="0" w:firstLine="567"/>
        <w:rPr>
          <w:bCs/>
          <w:i/>
          <w:iCs/>
          <w:sz w:val="26"/>
          <w:szCs w:val="26"/>
        </w:rPr>
      </w:pPr>
      <w:r>
        <w:rPr>
          <w:bCs/>
          <w:i/>
          <w:iCs/>
          <w:sz w:val="26"/>
          <w:szCs w:val="26"/>
        </w:rPr>
        <w:t xml:space="preserve">О признании заявок соответствующими условиям Документации о закупке по результатам рассмотрения ценовых частей заявок </w:t>
      </w:r>
    </w:p>
    <w:p w:rsidR="0039274B" w:rsidRDefault="0039274B" w:rsidP="0039274B">
      <w:pPr>
        <w:pStyle w:val="a9"/>
        <w:numPr>
          <w:ilvl w:val="0"/>
          <w:numId w:val="20"/>
        </w:numPr>
        <w:tabs>
          <w:tab w:val="left" w:pos="993"/>
        </w:tabs>
        <w:spacing w:line="240" w:lineRule="auto"/>
        <w:rPr>
          <w:bCs/>
          <w:i/>
          <w:iCs/>
          <w:sz w:val="26"/>
          <w:szCs w:val="26"/>
        </w:rPr>
      </w:pPr>
      <w:r>
        <w:rPr>
          <w:bCs/>
          <w:i/>
          <w:iCs/>
          <w:sz w:val="26"/>
          <w:szCs w:val="26"/>
        </w:rPr>
        <w:t>О ранжировке заявок</w:t>
      </w:r>
    </w:p>
    <w:p w:rsidR="0039274B" w:rsidRDefault="0039274B" w:rsidP="0039274B">
      <w:pPr>
        <w:pStyle w:val="a9"/>
        <w:numPr>
          <w:ilvl w:val="0"/>
          <w:numId w:val="20"/>
        </w:numPr>
        <w:tabs>
          <w:tab w:val="left" w:pos="993"/>
        </w:tabs>
        <w:spacing w:line="240" w:lineRule="auto"/>
        <w:ind w:left="0" w:firstLine="567"/>
        <w:rPr>
          <w:bCs/>
          <w:i/>
          <w:iCs/>
          <w:sz w:val="26"/>
          <w:szCs w:val="26"/>
        </w:rPr>
      </w:pPr>
      <w:r>
        <w:rPr>
          <w:bCs/>
          <w:i/>
          <w:iCs/>
          <w:sz w:val="26"/>
          <w:szCs w:val="26"/>
        </w:rPr>
        <w:t>О выборе победителя закупки</w:t>
      </w:r>
    </w:p>
    <w:p w:rsidR="007A00F4" w:rsidRPr="00A96A02" w:rsidRDefault="007A00F4" w:rsidP="00613AB2">
      <w:pPr>
        <w:pStyle w:val="2"/>
        <w:ind w:left="927" w:firstLine="0"/>
        <w:rPr>
          <w:bCs/>
          <w:i/>
          <w:iCs/>
          <w:sz w:val="26"/>
          <w:szCs w:val="26"/>
        </w:rPr>
      </w:pPr>
    </w:p>
    <w:p w:rsidR="0039274B" w:rsidRDefault="0039274B" w:rsidP="0039274B">
      <w:pPr>
        <w:pStyle w:val="2"/>
        <w:ind w:firstLine="0"/>
        <w:rPr>
          <w:b/>
          <w:bCs/>
          <w:i/>
          <w:iCs/>
          <w:sz w:val="26"/>
          <w:szCs w:val="26"/>
        </w:rPr>
      </w:pPr>
      <w:r>
        <w:rPr>
          <w:b/>
          <w:bCs/>
          <w:i/>
          <w:iCs/>
          <w:sz w:val="26"/>
          <w:szCs w:val="26"/>
        </w:rPr>
        <w:t>ВОПРОС № 1. О рассмотрении результатов ценовых предложений Участников</w:t>
      </w:r>
    </w:p>
    <w:p w:rsidR="0083494F" w:rsidRDefault="0083494F" w:rsidP="0083494F">
      <w:pPr>
        <w:spacing w:line="240" w:lineRule="auto"/>
        <w:rPr>
          <w:b/>
          <w:snapToGrid/>
          <w:sz w:val="26"/>
          <w:szCs w:val="26"/>
        </w:rPr>
      </w:pPr>
      <w:r>
        <w:rPr>
          <w:b/>
          <w:sz w:val="26"/>
          <w:szCs w:val="26"/>
        </w:rPr>
        <w:t>РЕШИЛИ:</w:t>
      </w:r>
    </w:p>
    <w:p w:rsidR="0083494F" w:rsidRDefault="0083494F" w:rsidP="0083494F">
      <w:pPr>
        <w:pStyle w:val="25"/>
        <w:numPr>
          <w:ilvl w:val="0"/>
          <w:numId w:val="38"/>
        </w:numPr>
        <w:tabs>
          <w:tab w:val="left" w:pos="426"/>
        </w:tabs>
        <w:ind w:left="0" w:firstLine="0"/>
        <w:rPr>
          <w:sz w:val="26"/>
          <w:szCs w:val="26"/>
        </w:rPr>
      </w:pPr>
      <w:r>
        <w:rPr>
          <w:sz w:val="26"/>
          <w:szCs w:val="26"/>
        </w:rPr>
        <w:t>Признать объем полученной информации достаточным для принятия решения.</w:t>
      </w:r>
    </w:p>
    <w:p w:rsidR="0083494F" w:rsidRDefault="0083494F" w:rsidP="0083494F">
      <w:pPr>
        <w:pStyle w:val="25"/>
        <w:numPr>
          <w:ilvl w:val="0"/>
          <w:numId w:val="38"/>
        </w:numPr>
        <w:tabs>
          <w:tab w:val="left" w:pos="426"/>
        </w:tabs>
        <w:ind w:left="0" w:firstLine="0"/>
        <w:rPr>
          <w:sz w:val="26"/>
          <w:szCs w:val="26"/>
        </w:rPr>
      </w:pPr>
      <w:r>
        <w:rPr>
          <w:sz w:val="26"/>
          <w:szCs w:val="26"/>
        </w:rPr>
        <w:t>Принять к рассмотрению ценовые части заявок следующих участников:</w:t>
      </w:r>
    </w:p>
    <w:tbl>
      <w:tblPr>
        <w:tblStyle w:val="style15512"/>
        <w:tblW w:w="9935" w:type="dxa"/>
        <w:tblInd w:w="1" w:type="dxa"/>
        <w:tblLook w:val="04A0" w:firstRow="1" w:lastRow="0" w:firstColumn="1" w:lastColumn="0" w:noHBand="0" w:noVBand="1"/>
      </w:tblPr>
      <w:tblGrid>
        <w:gridCol w:w="711"/>
        <w:gridCol w:w="1440"/>
        <w:gridCol w:w="4797"/>
        <w:gridCol w:w="1544"/>
        <w:gridCol w:w="1443"/>
      </w:tblGrid>
      <w:tr w:rsidR="0083494F" w:rsidTr="0083494F">
        <w:trPr>
          <w:cantSplit/>
        </w:trPr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3494F" w:rsidRDefault="0083494F">
            <w:pPr>
              <w:spacing w:line="240" w:lineRule="auto"/>
              <w:ind w:firstLine="0"/>
              <w:jc w:val="center"/>
              <w:rPr>
                <w:sz w:val="16"/>
                <w:szCs w:val="24"/>
              </w:rPr>
            </w:pPr>
            <w:r>
              <w:rPr>
                <w:b/>
                <w:bCs/>
                <w:sz w:val="16"/>
              </w:rPr>
              <w:t>№ п/п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3494F" w:rsidRDefault="0083494F">
            <w:pPr>
              <w:spacing w:line="240" w:lineRule="auto"/>
              <w:ind w:firstLine="0"/>
              <w:jc w:val="center"/>
              <w:rPr>
                <w:sz w:val="16"/>
              </w:rPr>
            </w:pPr>
            <w:r>
              <w:rPr>
                <w:b/>
                <w:bCs/>
                <w:sz w:val="16"/>
              </w:rPr>
              <w:t>Порядковый номер заявки</w:t>
            </w:r>
          </w:p>
        </w:tc>
        <w:tc>
          <w:tcPr>
            <w:tcW w:w="4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3494F" w:rsidRDefault="0083494F">
            <w:pPr>
              <w:spacing w:line="240" w:lineRule="auto"/>
              <w:ind w:firstLine="0"/>
              <w:jc w:val="center"/>
              <w:rPr>
                <w:sz w:val="16"/>
              </w:rPr>
            </w:pPr>
            <w:r>
              <w:rPr>
                <w:b/>
                <w:bCs/>
                <w:sz w:val="16"/>
              </w:rPr>
              <w:t>Наименование участника</w:t>
            </w:r>
          </w:p>
        </w:tc>
        <w:tc>
          <w:tcPr>
            <w:tcW w:w="1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3494F" w:rsidRDefault="0083494F">
            <w:pPr>
              <w:spacing w:line="240" w:lineRule="auto"/>
              <w:ind w:firstLine="0"/>
              <w:jc w:val="center"/>
              <w:rPr>
                <w:sz w:val="16"/>
              </w:rPr>
            </w:pPr>
            <w:r>
              <w:rPr>
                <w:b/>
                <w:bCs/>
                <w:sz w:val="16"/>
              </w:rPr>
              <w:t>Дата и время регистрации заявок</w:t>
            </w:r>
          </w:p>
        </w:tc>
        <w:tc>
          <w:tcPr>
            <w:tcW w:w="1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3494F" w:rsidRDefault="0083494F">
            <w:pPr>
              <w:spacing w:line="240" w:lineRule="auto"/>
              <w:ind w:firstLine="0"/>
              <w:jc w:val="center"/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t>Ценовое предложение без НДС</w:t>
            </w:r>
          </w:p>
        </w:tc>
      </w:tr>
      <w:tr w:rsidR="0083494F" w:rsidTr="0083494F">
        <w:trPr>
          <w:cantSplit/>
        </w:trPr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3494F" w:rsidRDefault="0083494F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3494F" w:rsidRDefault="0083494F">
            <w:pPr>
              <w:spacing w:line="240" w:lineRule="auto"/>
              <w:ind w:firstLine="0"/>
              <w:jc w:val="center"/>
              <w:rPr>
                <w:sz w:val="24"/>
                <w:szCs w:val="26"/>
              </w:rPr>
            </w:pPr>
            <w:r>
              <w:rPr>
                <w:sz w:val="24"/>
                <w:szCs w:val="26"/>
              </w:rPr>
              <w:t>500152</w:t>
            </w:r>
          </w:p>
        </w:tc>
        <w:tc>
          <w:tcPr>
            <w:tcW w:w="4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3494F" w:rsidRDefault="0083494F">
            <w:pPr>
              <w:spacing w:line="240" w:lineRule="auto"/>
              <w:ind w:firstLine="0"/>
              <w:rPr>
                <w:b/>
                <w:i/>
                <w:sz w:val="24"/>
                <w:szCs w:val="26"/>
              </w:rPr>
            </w:pPr>
            <w:r>
              <w:rPr>
                <w:b/>
                <w:i/>
                <w:sz w:val="24"/>
                <w:szCs w:val="26"/>
              </w:rPr>
              <w:t>ООО"БИРОБИДЖАНСКОЕ ЗЕМЛЕУСТРОИТЕЛЬНОЕ ПРЕДПРИЯТИЕ"</w:t>
            </w:r>
          </w:p>
          <w:p w:rsidR="0083494F" w:rsidRDefault="0083494F">
            <w:pPr>
              <w:spacing w:line="240" w:lineRule="auto"/>
              <w:ind w:firstLine="0"/>
              <w:rPr>
                <w:sz w:val="24"/>
                <w:szCs w:val="26"/>
              </w:rPr>
            </w:pPr>
            <w:r>
              <w:rPr>
                <w:sz w:val="24"/>
                <w:szCs w:val="26"/>
              </w:rPr>
              <w:t>ИНН 7901536199, КПП 790101001, ОГРН 1107901000624</w:t>
            </w:r>
          </w:p>
        </w:tc>
        <w:tc>
          <w:tcPr>
            <w:tcW w:w="1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3494F" w:rsidRDefault="0083494F">
            <w:pPr>
              <w:spacing w:line="240" w:lineRule="auto"/>
              <w:ind w:firstLine="0"/>
              <w:jc w:val="center"/>
              <w:rPr>
                <w:sz w:val="24"/>
                <w:szCs w:val="26"/>
              </w:rPr>
            </w:pPr>
            <w:r>
              <w:rPr>
                <w:sz w:val="24"/>
                <w:szCs w:val="26"/>
              </w:rPr>
              <w:t>02.11.2020 15:29:26</w:t>
            </w:r>
          </w:p>
        </w:tc>
        <w:tc>
          <w:tcPr>
            <w:tcW w:w="1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3494F" w:rsidRDefault="0083494F">
            <w:pPr>
              <w:spacing w:line="240" w:lineRule="auto"/>
              <w:ind w:firstLine="0"/>
              <w:jc w:val="center"/>
              <w:rPr>
                <w:b/>
                <w:i/>
                <w:sz w:val="24"/>
                <w:szCs w:val="26"/>
              </w:rPr>
            </w:pPr>
            <w:r>
              <w:rPr>
                <w:b/>
                <w:i/>
                <w:sz w:val="24"/>
                <w:szCs w:val="26"/>
              </w:rPr>
              <w:t>1 700 000,00</w:t>
            </w:r>
          </w:p>
        </w:tc>
      </w:tr>
      <w:tr w:rsidR="0083494F" w:rsidTr="0083494F">
        <w:trPr>
          <w:cantSplit/>
        </w:trPr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3494F" w:rsidRDefault="0083494F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3494F" w:rsidRDefault="0083494F">
            <w:pPr>
              <w:spacing w:line="240" w:lineRule="auto"/>
              <w:ind w:firstLine="0"/>
              <w:jc w:val="center"/>
              <w:rPr>
                <w:sz w:val="24"/>
                <w:szCs w:val="26"/>
              </w:rPr>
            </w:pPr>
            <w:r>
              <w:rPr>
                <w:sz w:val="24"/>
                <w:szCs w:val="26"/>
              </w:rPr>
              <w:t>509220</w:t>
            </w:r>
          </w:p>
        </w:tc>
        <w:tc>
          <w:tcPr>
            <w:tcW w:w="4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3494F" w:rsidRDefault="0083494F">
            <w:pPr>
              <w:spacing w:line="240" w:lineRule="auto"/>
              <w:ind w:firstLine="0"/>
              <w:rPr>
                <w:b/>
                <w:i/>
                <w:sz w:val="24"/>
                <w:szCs w:val="26"/>
              </w:rPr>
            </w:pPr>
            <w:r>
              <w:rPr>
                <w:b/>
                <w:i/>
                <w:sz w:val="24"/>
                <w:szCs w:val="26"/>
              </w:rPr>
              <w:t xml:space="preserve">ИП ГЛАДКИХ Т.В. </w:t>
            </w:r>
          </w:p>
          <w:p w:rsidR="0083494F" w:rsidRDefault="0083494F">
            <w:pPr>
              <w:spacing w:line="240" w:lineRule="auto"/>
              <w:ind w:firstLine="0"/>
              <w:rPr>
                <w:sz w:val="24"/>
                <w:szCs w:val="26"/>
              </w:rPr>
            </w:pPr>
            <w:r>
              <w:rPr>
                <w:sz w:val="24"/>
                <w:szCs w:val="26"/>
              </w:rPr>
              <w:t>ИНН 790101086219, ОГРН 320790100001250</w:t>
            </w:r>
          </w:p>
        </w:tc>
        <w:tc>
          <w:tcPr>
            <w:tcW w:w="1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3494F" w:rsidRDefault="0083494F">
            <w:pPr>
              <w:spacing w:line="240" w:lineRule="auto"/>
              <w:ind w:firstLine="0"/>
              <w:jc w:val="center"/>
              <w:rPr>
                <w:sz w:val="24"/>
                <w:szCs w:val="26"/>
              </w:rPr>
            </w:pPr>
            <w:r>
              <w:rPr>
                <w:sz w:val="24"/>
                <w:szCs w:val="26"/>
              </w:rPr>
              <w:t>13.11.2020 07:00:05</w:t>
            </w:r>
          </w:p>
        </w:tc>
        <w:tc>
          <w:tcPr>
            <w:tcW w:w="1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3494F" w:rsidRDefault="0083494F">
            <w:pPr>
              <w:spacing w:line="240" w:lineRule="auto"/>
              <w:ind w:firstLine="0"/>
              <w:jc w:val="center"/>
              <w:rPr>
                <w:b/>
                <w:i/>
                <w:sz w:val="24"/>
                <w:szCs w:val="26"/>
              </w:rPr>
            </w:pPr>
            <w:r>
              <w:rPr>
                <w:b/>
                <w:i/>
                <w:sz w:val="24"/>
                <w:szCs w:val="26"/>
              </w:rPr>
              <w:t>1 727 350,00</w:t>
            </w:r>
          </w:p>
        </w:tc>
      </w:tr>
    </w:tbl>
    <w:p w:rsidR="00EA0992" w:rsidRDefault="00EA0992" w:rsidP="00EA0992">
      <w:pPr>
        <w:pStyle w:val="2"/>
        <w:ind w:firstLine="0"/>
        <w:rPr>
          <w:b/>
          <w:bCs/>
          <w:i/>
          <w:iCs/>
          <w:sz w:val="26"/>
          <w:szCs w:val="26"/>
        </w:rPr>
      </w:pPr>
    </w:p>
    <w:p w:rsidR="0039274B" w:rsidRDefault="0039274B" w:rsidP="0039274B">
      <w:pPr>
        <w:pStyle w:val="2"/>
        <w:ind w:firstLine="0"/>
        <w:rPr>
          <w:b/>
          <w:bCs/>
          <w:i/>
          <w:iCs/>
          <w:sz w:val="26"/>
          <w:szCs w:val="26"/>
        </w:rPr>
      </w:pPr>
      <w:r>
        <w:rPr>
          <w:b/>
          <w:bCs/>
          <w:i/>
          <w:iCs/>
          <w:sz w:val="26"/>
          <w:szCs w:val="26"/>
        </w:rPr>
        <w:t>ВОПРОС № 2. О признании заявок соответствующими условиям Документации о закупке по результатам рассмотрения ценовых частей заявок</w:t>
      </w:r>
    </w:p>
    <w:p w:rsidR="0083494F" w:rsidRDefault="0083494F" w:rsidP="0083494F">
      <w:pPr>
        <w:spacing w:line="240" w:lineRule="auto"/>
        <w:rPr>
          <w:b/>
          <w:snapToGrid/>
          <w:sz w:val="26"/>
          <w:szCs w:val="26"/>
        </w:rPr>
      </w:pPr>
      <w:r>
        <w:rPr>
          <w:b/>
          <w:sz w:val="26"/>
          <w:szCs w:val="26"/>
        </w:rPr>
        <w:t>РЕШИЛИ:</w:t>
      </w:r>
    </w:p>
    <w:p w:rsidR="0083494F" w:rsidRDefault="0083494F" w:rsidP="0083494F">
      <w:pPr>
        <w:pStyle w:val="2"/>
        <w:ind w:firstLine="0"/>
        <w:rPr>
          <w:sz w:val="26"/>
          <w:szCs w:val="26"/>
        </w:rPr>
      </w:pPr>
      <w:r>
        <w:rPr>
          <w:sz w:val="26"/>
          <w:szCs w:val="26"/>
        </w:rPr>
        <w:t>Признать ценовые части заявок следующих Участников:</w:t>
      </w:r>
      <w:r>
        <w:rPr>
          <w:b/>
          <w:sz w:val="26"/>
          <w:szCs w:val="26"/>
        </w:rPr>
        <w:t xml:space="preserve"> 500152 - </w:t>
      </w:r>
      <w:r>
        <w:rPr>
          <w:b/>
          <w:i/>
          <w:sz w:val="26"/>
          <w:szCs w:val="26"/>
        </w:rPr>
        <w:t xml:space="preserve">ООО"БИРОБИДЖАНСКОЕ ЗЕМЛЕУСТРОИТЕЛЬНОЕ ПРЕДПРИЯТИЕ" </w:t>
      </w:r>
      <w:r>
        <w:rPr>
          <w:sz w:val="26"/>
          <w:szCs w:val="26"/>
        </w:rPr>
        <w:t xml:space="preserve">ИНН 7901536199, КПП 790101001, ОГРН 1107901000624, </w:t>
      </w:r>
      <w:r>
        <w:rPr>
          <w:b/>
          <w:sz w:val="26"/>
          <w:szCs w:val="26"/>
        </w:rPr>
        <w:t xml:space="preserve">509220 - </w:t>
      </w:r>
      <w:r>
        <w:rPr>
          <w:b/>
          <w:i/>
          <w:sz w:val="26"/>
          <w:szCs w:val="26"/>
        </w:rPr>
        <w:t xml:space="preserve">ИП ГЛАДКИХ Т.В. </w:t>
      </w:r>
      <w:r>
        <w:rPr>
          <w:sz w:val="26"/>
          <w:szCs w:val="26"/>
        </w:rPr>
        <w:t xml:space="preserve">ИНН 790101086219, ОГРН 320790100001250 удовлетворяющими по существу условиям Документации о закупке и принять их к дальнейшему рассмотрению. </w:t>
      </w:r>
    </w:p>
    <w:p w:rsidR="0039274B" w:rsidRDefault="0039274B" w:rsidP="0039274B">
      <w:pPr>
        <w:pStyle w:val="2"/>
        <w:ind w:firstLine="0"/>
        <w:rPr>
          <w:b/>
          <w:bCs/>
          <w:i/>
          <w:iCs/>
          <w:sz w:val="26"/>
          <w:szCs w:val="26"/>
        </w:rPr>
      </w:pPr>
    </w:p>
    <w:p w:rsidR="0039274B" w:rsidRDefault="0039274B" w:rsidP="0039274B">
      <w:pPr>
        <w:pStyle w:val="2"/>
        <w:ind w:firstLine="0"/>
        <w:rPr>
          <w:b/>
          <w:bCs/>
          <w:i/>
          <w:iCs/>
          <w:sz w:val="26"/>
          <w:szCs w:val="26"/>
        </w:rPr>
      </w:pPr>
      <w:r>
        <w:rPr>
          <w:b/>
          <w:bCs/>
          <w:i/>
          <w:iCs/>
          <w:sz w:val="26"/>
          <w:szCs w:val="26"/>
        </w:rPr>
        <w:t>ВОПРОС № 3. О ранжировке заявок</w:t>
      </w:r>
    </w:p>
    <w:p w:rsidR="0083494F" w:rsidRDefault="0083494F" w:rsidP="0083494F">
      <w:pPr>
        <w:spacing w:line="240" w:lineRule="auto"/>
        <w:rPr>
          <w:b/>
          <w:snapToGrid/>
          <w:sz w:val="26"/>
          <w:szCs w:val="26"/>
        </w:rPr>
      </w:pPr>
      <w:r>
        <w:rPr>
          <w:b/>
          <w:sz w:val="26"/>
          <w:szCs w:val="26"/>
        </w:rPr>
        <w:t>РЕШИЛИ:</w:t>
      </w:r>
    </w:p>
    <w:p w:rsidR="0083494F" w:rsidRDefault="0083494F" w:rsidP="0083494F">
      <w:pPr>
        <w:pStyle w:val="25"/>
        <w:keepNext/>
        <w:numPr>
          <w:ilvl w:val="0"/>
          <w:numId w:val="39"/>
        </w:numPr>
        <w:tabs>
          <w:tab w:val="left" w:pos="426"/>
        </w:tabs>
        <w:suppressAutoHyphens/>
        <w:rPr>
          <w:sz w:val="26"/>
          <w:szCs w:val="26"/>
        </w:rPr>
      </w:pPr>
      <w:r>
        <w:rPr>
          <w:sz w:val="26"/>
          <w:szCs w:val="26"/>
        </w:rPr>
        <w:t>Утвердить ранжировку заявок:</w:t>
      </w:r>
    </w:p>
    <w:tbl>
      <w:tblPr>
        <w:tblW w:w="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5"/>
        <w:gridCol w:w="1417"/>
        <w:gridCol w:w="4508"/>
        <w:gridCol w:w="1560"/>
        <w:gridCol w:w="1388"/>
      </w:tblGrid>
      <w:tr w:rsidR="0083494F" w:rsidTr="0083494F"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94F" w:rsidRDefault="0083494F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Место в ранжировке (порядковый № заявки)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94F" w:rsidRDefault="0083494F">
            <w:pPr>
              <w:spacing w:line="240" w:lineRule="auto"/>
              <w:ind w:right="16"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Дата и время регистрации заявки</w:t>
            </w:r>
          </w:p>
        </w:tc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94F" w:rsidRDefault="0083494F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Наименование Участника и/или идентификационный номер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94F" w:rsidRDefault="0083494F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Итоговая цена заявки, </w:t>
            </w:r>
            <w:r>
              <w:rPr>
                <w:sz w:val="18"/>
                <w:szCs w:val="18"/>
              </w:rPr>
              <w:br/>
              <w:t xml:space="preserve">руб. без НДС 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94F" w:rsidRDefault="0083494F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Возможность применения приоритета в соответствии с 925-ПП</w:t>
            </w:r>
          </w:p>
        </w:tc>
      </w:tr>
      <w:tr w:rsidR="0083494F" w:rsidTr="0083494F"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94F" w:rsidRDefault="0083494F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место </w:t>
            </w:r>
          </w:p>
          <w:p w:rsidR="0083494F" w:rsidRDefault="0083494F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(заявка </w:t>
            </w:r>
            <w:r>
              <w:rPr>
                <w:sz w:val="24"/>
                <w:szCs w:val="26"/>
              </w:rPr>
              <w:t>500152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94F" w:rsidRDefault="0083494F">
            <w:pPr>
              <w:spacing w:line="240" w:lineRule="auto"/>
              <w:ind w:firstLine="0"/>
              <w:jc w:val="center"/>
              <w:rPr>
                <w:sz w:val="24"/>
                <w:szCs w:val="26"/>
              </w:rPr>
            </w:pPr>
            <w:r>
              <w:rPr>
                <w:sz w:val="24"/>
                <w:szCs w:val="26"/>
              </w:rPr>
              <w:t>02.11.2020 15:29:26</w:t>
            </w:r>
          </w:p>
        </w:tc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94F" w:rsidRDefault="0083494F">
            <w:pPr>
              <w:spacing w:line="240" w:lineRule="auto"/>
              <w:ind w:firstLine="0"/>
              <w:rPr>
                <w:b/>
                <w:i/>
                <w:sz w:val="24"/>
                <w:szCs w:val="26"/>
              </w:rPr>
            </w:pPr>
            <w:r>
              <w:rPr>
                <w:b/>
                <w:i/>
                <w:sz w:val="24"/>
                <w:szCs w:val="26"/>
              </w:rPr>
              <w:t>ООО"БИРОБИДЖАНСКОЕ ЗЕМЛЕУСТРОИТЕЛЬНОЕ ПРЕДПРИЯТИЕ"</w:t>
            </w:r>
          </w:p>
          <w:p w:rsidR="0083494F" w:rsidRDefault="0083494F">
            <w:pPr>
              <w:spacing w:line="240" w:lineRule="auto"/>
              <w:ind w:firstLine="0"/>
              <w:rPr>
                <w:sz w:val="24"/>
                <w:szCs w:val="26"/>
              </w:rPr>
            </w:pPr>
            <w:r>
              <w:rPr>
                <w:sz w:val="24"/>
                <w:szCs w:val="26"/>
              </w:rPr>
              <w:t>ИНН 7901536199, КПП 790101001, ОГРН 1107901000624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94F" w:rsidRDefault="0083494F">
            <w:pPr>
              <w:spacing w:line="240" w:lineRule="auto"/>
              <w:ind w:firstLine="0"/>
              <w:jc w:val="center"/>
              <w:rPr>
                <w:b/>
                <w:i/>
                <w:sz w:val="24"/>
                <w:szCs w:val="26"/>
              </w:rPr>
            </w:pPr>
            <w:r>
              <w:rPr>
                <w:b/>
                <w:i/>
                <w:sz w:val="24"/>
                <w:szCs w:val="26"/>
              </w:rPr>
              <w:t>1 700 000,00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94F" w:rsidRDefault="0083494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83494F" w:rsidTr="0083494F"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94F" w:rsidRDefault="0083494F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место</w:t>
            </w:r>
          </w:p>
          <w:p w:rsidR="0083494F" w:rsidRDefault="0083494F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(заявка </w:t>
            </w:r>
            <w:r>
              <w:rPr>
                <w:sz w:val="24"/>
                <w:szCs w:val="26"/>
              </w:rPr>
              <w:t>509220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94F" w:rsidRDefault="0083494F">
            <w:pPr>
              <w:spacing w:line="240" w:lineRule="auto"/>
              <w:ind w:firstLine="0"/>
              <w:jc w:val="center"/>
              <w:rPr>
                <w:sz w:val="24"/>
                <w:szCs w:val="26"/>
              </w:rPr>
            </w:pPr>
            <w:r>
              <w:rPr>
                <w:sz w:val="24"/>
                <w:szCs w:val="26"/>
              </w:rPr>
              <w:t>13.11.2020 07:00:05</w:t>
            </w:r>
          </w:p>
        </w:tc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94F" w:rsidRDefault="0083494F">
            <w:pPr>
              <w:spacing w:line="240" w:lineRule="auto"/>
              <w:ind w:firstLine="0"/>
              <w:rPr>
                <w:b/>
                <w:i/>
                <w:sz w:val="24"/>
                <w:szCs w:val="26"/>
              </w:rPr>
            </w:pPr>
            <w:r>
              <w:rPr>
                <w:b/>
                <w:i/>
                <w:sz w:val="24"/>
                <w:szCs w:val="26"/>
              </w:rPr>
              <w:t xml:space="preserve">ИП ГЛАДКИХ Т.В. </w:t>
            </w:r>
          </w:p>
          <w:p w:rsidR="0083494F" w:rsidRDefault="0083494F">
            <w:pPr>
              <w:spacing w:line="240" w:lineRule="auto"/>
              <w:ind w:firstLine="0"/>
              <w:rPr>
                <w:sz w:val="24"/>
                <w:szCs w:val="26"/>
              </w:rPr>
            </w:pPr>
            <w:r>
              <w:rPr>
                <w:sz w:val="24"/>
                <w:szCs w:val="26"/>
              </w:rPr>
              <w:t>ИНН 790101086219, ОГРН 320790100001250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94F" w:rsidRDefault="0083494F">
            <w:pPr>
              <w:spacing w:line="240" w:lineRule="auto"/>
              <w:ind w:firstLine="0"/>
              <w:jc w:val="center"/>
              <w:rPr>
                <w:b/>
                <w:i/>
                <w:sz w:val="24"/>
                <w:szCs w:val="26"/>
              </w:rPr>
            </w:pPr>
            <w:r>
              <w:rPr>
                <w:b/>
                <w:i/>
                <w:sz w:val="24"/>
                <w:szCs w:val="26"/>
              </w:rPr>
              <w:t>1 727 350,00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94F" w:rsidRDefault="0083494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</w:tbl>
    <w:p w:rsidR="0039274B" w:rsidRDefault="0039274B" w:rsidP="0039274B">
      <w:pPr>
        <w:pStyle w:val="2"/>
        <w:ind w:firstLine="0"/>
        <w:rPr>
          <w:sz w:val="26"/>
          <w:szCs w:val="26"/>
        </w:rPr>
      </w:pPr>
    </w:p>
    <w:p w:rsidR="0039274B" w:rsidRDefault="0039274B" w:rsidP="0039274B">
      <w:pPr>
        <w:pStyle w:val="2"/>
        <w:ind w:firstLine="0"/>
        <w:rPr>
          <w:b/>
          <w:bCs/>
          <w:i/>
          <w:iCs/>
          <w:sz w:val="26"/>
          <w:szCs w:val="26"/>
        </w:rPr>
      </w:pPr>
      <w:r>
        <w:rPr>
          <w:b/>
          <w:bCs/>
          <w:i/>
          <w:iCs/>
          <w:sz w:val="26"/>
          <w:szCs w:val="26"/>
        </w:rPr>
        <w:t>ВОПРОС № 4. О выборе победителя закупки</w:t>
      </w:r>
    </w:p>
    <w:p w:rsidR="0083494F" w:rsidRDefault="0083494F" w:rsidP="0083494F">
      <w:pPr>
        <w:spacing w:line="240" w:lineRule="auto"/>
        <w:rPr>
          <w:b/>
          <w:snapToGrid/>
          <w:sz w:val="26"/>
          <w:szCs w:val="26"/>
        </w:rPr>
      </w:pPr>
      <w:r>
        <w:rPr>
          <w:b/>
          <w:sz w:val="26"/>
          <w:szCs w:val="26"/>
        </w:rPr>
        <w:t>РЕШИЛИ:</w:t>
      </w:r>
    </w:p>
    <w:p w:rsidR="0083494F" w:rsidRDefault="0083494F" w:rsidP="0083494F">
      <w:pPr>
        <w:pStyle w:val="25"/>
        <w:numPr>
          <w:ilvl w:val="6"/>
          <w:numId w:val="13"/>
        </w:numPr>
        <w:tabs>
          <w:tab w:val="left" w:pos="0"/>
        </w:tabs>
        <w:ind w:left="0" w:firstLine="567"/>
        <w:rPr>
          <w:sz w:val="26"/>
          <w:szCs w:val="26"/>
          <w:lang w:eastAsia="en-US"/>
        </w:rPr>
      </w:pPr>
      <w:r>
        <w:rPr>
          <w:sz w:val="26"/>
          <w:szCs w:val="26"/>
        </w:rPr>
        <w:t xml:space="preserve">На основании </w:t>
      </w:r>
      <w:r>
        <w:rPr>
          <w:sz w:val="26"/>
          <w:szCs w:val="26"/>
          <w:lang w:eastAsia="en-US"/>
        </w:rPr>
        <w:t>приведенной</w:t>
      </w:r>
      <w:r>
        <w:rPr>
          <w:sz w:val="26"/>
          <w:szCs w:val="26"/>
        </w:rPr>
        <w:t xml:space="preserve"> ранжировки заявок предлагается признать победителем закупки </w:t>
      </w:r>
      <w:r>
        <w:rPr>
          <w:sz w:val="26"/>
          <w:szCs w:val="26"/>
          <w:lang w:eastAsia="en-US"/>
        </w:rPr>
        <w:t>Участника</w:t>
      </w:r>
      <w:r>
        <w:rPr>
          <w:sz w:val="26"/>
          <w:szCs w:val="26"/>
        </w:rPr>
        <w:t xml:space="preserve">, занявшего первое место в ранжировке по степени предпочтительности </w:t>
      </w:r>
      <w:r>
        <w:rPr>
          <w:sz w:val="26"/>
          <w:szCs w:val="26"/>
          <w:lang w:eastAsia="en-US"/>
        </w:rPr>
        <w:t>для</w:t>
      </w:r>
      <w:r>
        <w:rPr>
          <w:sz w:val="26"/>
          <w:szCs w:val="26"/>
        </w:rPr>
        <w:t xml:space="preserve"> заказчика: № </w:t>
      </w:r>
      <w:r>
        <w:rPr>
          <w:b/>
          <w:sz w:val="26"/>
          <w:szCs w:val="26"/>
        </w:rPr>
        <w:t xml:space="preserve">500152 - </w:t>
      </w:r>
      <w:r>
        <w:rPr>
          <w:b/>
          <w:i/>
          <w:sz w:val="26"/>
          <w:szCs w:val="26"/>
        </w:rPr>
        <w:t xml:space="preserve">ООО"БИРОБИДЖАНСКОЕ ЗЕМЛЕУСТРОИТЕЛЬНОЕ ПРЕДПРИЯТИЕ" </w:t>
      </w:r>
      <w:r>
        <w:rPr>
          <w:sz w:val="26"/>
          <w:szCs w:val="26"/>
        </w:rPr>
        <w:t xml:space="preserve">ИНН 7901536199, КПП 790101001, ОГРН 1107901000624: на условиях: </w:t>
      </w:r>
      <w:r>
        <w:rPr>
          <w:snapToGrid w:val="0"/>
          <w:sz w:val="26"/>
          <w:szCs w:val="26"/>
        </w:rPr>
        <w:t xml:space="preserve">с ценой заявки не более </w:t>
      </w:r>
      <w:r>
        <w:rPr>
          <w:b/>
          <w:i/>
          <w:sz w:val="26"/>
          <w:szCs w:val="26"/>
        </w:rPr>
        <w:t xml:space="preserve">1 700 000,00 </w:t>
      </w:r>
      <w:r>
        <w:rPr>
          <w:sz w:val="26"/>
          <w:szCs w:val="26"/>
        </w:rPr>
        <w:t xml:space="preserve">руб. без </w:t>
      </w:r>
      <w:r>
        <w:rPr>
          <w:sz w:val="26"/>
          <w:szCs w:val="26"/>
          <w:lang w:eastAsia="en-US"/>
        </w:rPr>
        <w:t>учета НДС. Срок выполнения работ: с момента заключения договора по 30.11.2021. Условия оплаты: в течение 15 (пятнадцати) рабочих дней с момента подписания акта выполненных работ обеими Сторонами на основании счета выставленного Подрядчиком. Гарантийные обязательства: Гарантия Подрядчика на своевременное и качественное выполнение работ, а также на устранение дефектов (кадастровые ошибки и пр.), возникших по его вине, составляет 5 лет со дня подписания акта выполненных работ обеими Сторонами.</w:t>
      </w:r>
    </w:p>
    <w:p w:rsidR="0083494F" w:rsidRDefault="0083494F" w:rsidP="0083494F">
      <w:pPr>
        <w:pStyle w:val="25"/>
        <w:numPr>
          <w:ilvl w:val="6"/>
          <w:numId w:val="13"/>
        </w:numPr>
        <w:tabs>
          <w:tab w:val="left" w:pos="0"/>
        </w:tabs>
        <w:ind w:left="0" w:firstLine="567"/>
        <w:rPr>
          <w:bCs/>
          <w:iCs/>
          <w:snapToGrid w:val="0"/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 xml:space="preserve">Инициатору договора обеспечить подписание договора с Победителем не ранее чем </w:t>
      </w:r>
      <w:r>
        <w:rPr>
          <w:bCs/>
          <w:iCs/>
          <w:snapToGrid w:val="0"/>
          <w:sz w:val="26"/>
          <w:szCs w:val="26"/>
          <w:lang w:eastAsia="en-US"/>
        </w:rPr>
        <w:t>через 10 (десять) календарных дней и не позднее 20 (двадцати) календарных дней после официального размещения итогового протокола по результатам закупки.</w:t>
      </w:r>
    </w:p>
    <w:p w:rsidR="0083494F" w:rsidRDefault="0083494F" w:rsidP="0083494F">
      <w:pPr>
        <w:pStyle w:val="25"/>
        <w:numPr>
          <w:ilvl w:val="6"/>
          <w:numId w:val="13"/>
        </w:numPr>
        <w:tabs>
          <w:tab w:val="left" w:pos="0"/>
        </w:tabs>
        <w:ind w:left="0" w:firstLine="567"/>
        <w:rPr>
          <w:bCs/>
          <w:iCs/>
          <w:snapToGrid w:val="0"/>
          <w:sz w:val="26"/>
          <w:szCs w:val="26"/>
          <w:lang w:eastAsia="en-US"/>
        </w:rPr>
      </w:pPr>
      <w:r>
        <w:rPr>
          <w:bCs/>
          <w:iCs/>
          <w:snapToGrid w:val="0"/>
          <w:sz w:val="26"/>
          <w:szCs w:val="26"/>
          <w:lang w:eastAsia="en-US"/>
        </w:rPr>
        <w:t>Победителю включить в спецификацию договора информацию о наименовании страны происхождения товара в соответствии с общероссийским классификатором и изготовителе продукции в строгом соответствии с информацией, указанной в заявке.</w:t>
      </w:r>
    </w:p>
    <w:p w:rsidR="0083494F" w:rsidRDefault="0083494F" w:rsidP="0083494F">
      <w:pPr>
        <w:pStyle w:val="25"/>
        <w:numPr>
          <w:ilvl w:val="6"/>
          <w:numId w:val="13"/>
        </w:numPr>
        <w:tabs>
          <w:tab w:val="left" w:pos="0"/>
        </w:tabs>
        <w:ind w:left="0" w:firstLine="567"/>
        <w:rPr>
          <w:sz w:val="26"/>
          <w:szCs w:val="26"/>
        </w:rPr>
      </w:pPr>
      <w:r>
        <w:rPr>
          <w:bCs/>
          <w:iCs/>
          <w:snapToGrid w:val="0"/>
          <w:sz w:val="26"/>
          <w:szCs w:val="26"/>
          <w:lang w:eastAsia="en-US"/>
        </w:rPr>
        <w:t>Победителю закупки в срок не позднее 3 (трех) рабочих дней с даты официального размещения итогового протокола по результатам закупки обеспечить направление по адресу, указанному</w:t>
      </w:r>
      <w:r>
        <w:rPr>
          <w:sz w:val="26"/>
          <w:szCs w:val="26"/>
          <w:lang w:eastAsia="en-US"/>
        </w:rPr>
        <w:t xml:space="preserve"> в Документации о закупке, информацию о цепочке собственников, включая бенефициаров (в том числе конечных), по форме и с приложением подтверждающих документов согласно Документации о закупке</w:t>
      </w:r>
      <w:r>
        <w:rPr>
          <w:sz w:val="26"/>
          <w:szCs w:val="26"/>
        </w:rPr>
        <w:t>.</w:t>
      </w:r>
    </w:p>
    <w:p w:rsidR="0039274B" w:rsidRDefault="0039274B" w:rsidP="0039274B">
      <w:pPr>
        <w:pStyle w:val="2"/>
        <w:ind w:firstLine="0"/>
        <w:rPr>
          <w:sz w:val="26"/>
          <w:szCs w:val="26"/>
        </w:rPr>
      </w:pPr>
    </w:p>
    <w:p w:rsidR="00EA0992" w:rsidRPr="0081312F" w:rsidRDefault="00EA0992" w:rsidP="00EA0992">
      <w:pPr>
        <w:pStyle w:val="2"/>
        <w:ind w:firstLine="0"/>
        <w:rPr>
          <w:sz w:val="26"/>
          <w:szCs w:val="26"/>
        </w:rPr>
      </w:pPr>
    </w:p>
    <w:tbl>
      <w:tblPr>
        <w:tblStyle w:val="af2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2410"/>
        <w:gridCol w:w="2835"/>
      </w:tblGrid>
      <w:tr w:rsidR="00BE68B8" w:rsidRPr="00211928" w:rsidTr="00D91FD4">
        <w:trPr>
          <w:trHeight w:val="539"/>
        </w:trPr>
        <w:tc>
          <w:tcPr>
            <w:tcW w:w="4644" w:type="dxa"/>
          </w:tcPr>
          <w:p w:rsidR="006617AD" w:rsidRPr="009E2FD6" w:rsidRDefault="006617AD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12"/>
                <w:szCs w:val="12"/>
              </w:rPr>
            </w:pPr>
          </w:p>
          <w:p w:rsidR="00BE68B8" w:rsidRPr="00A6725A" w:rsidRDefault="00344BFA" w:rsidP="00A6725A">
            <w:pPr>
              <w:tabs>
                <w:tab w:val="right" w:pos="10205"/>
              </w:tabs>
              <w:spacing w:line="240" w:lineRule="auto"/>
              <w:ind w:firstLine="0"/>
              <w:jc w:val="lef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С</w:t>
            </w:r>
            <w:r w:rsidR="00BE68B8" w:rsidRPr="00A6725A">
              <w:rPr>
                <w:b/>
                <w:i/>
                <w:sz w:val="26"/>
                <w:szCs w:val="26"/>
              </w:rPr>
              <w:t>екретарь</w:t>
            </w:r>
            <w:r w:rsidR="005433F4" w:rsidRPr="00A6725A">
              <w:rPr>
                <w:b/>
                <w:i/>
                <w:sz w:val="26"/>
                <w:szCs w:val="26"/>
              </w:rPr>
              <w:t xml:space="preserve"> Закупочной комиссии </w:t>
            </w:r>
            <w:r w:rsidR="006617AD" w:rsidRPr="00A6725A">
              <w:rPr>
                <w:b/>
                <w:i/>
                <w:sz w:val="26"/>
                <w:szCs w:val="26"/>
              </w:rPr>
              <w:t xml:space="preserve"> </w:t>
            </w:r>
            <w:r>
              <w:rPr>
                <w:b/>
                <w:i/>
                <w:sz w:val="26"/>
                <w:szCs w:val="26"/>
              </w:rPr>
              <w:t>1</w:t>
            </w:r>
            <w:r w:rsidR="00A002C5" w:rsidRPr="00A6725A">
              <w:rPr>
                <w:b/>
                <w:i/>
                <w:sz w:val="26"/>
                <w:szCs w:val="26"/>
              </w:rPr>
              <w:t xml:space="preserve"> уровня </w:t>
            </w:r>
            <w:r w:rsidR="005433F4" w:rsidRPr="00A6725A">
              <w:rPr>
                <w:b/>
                <w:i/>
                <w:sz w:val="26"/>
                <w:szCs w:val="26"/>
              </w:rPr>
              <w:t>АО «ДРСК»</w:t>
            </w:r>
          </w:p>
        </w:tc>
        <w:tc>
          <w:tcPr>
            <w:tcW w:w="2410" w:type="dxa"/>
          </w:tcPr>
          <w:p w:rsidR="005433F4" w:rsidRPr="009E2FD6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12"/>
                <w:szCs w:val="12"/>
              </w:rPr>
            </w:pPr>
          </w:p>
          <w:p w:rsidR="005433F4" w:rsidRPr="00211928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BE68B8" w:rsidRPr="00211928" w:rsidRDefault="000808E6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211928">
              <w:rPr>
                <w:b/>
                <w:i/>
                <w:sz w:val="24"/>
                <w:szCs w:val="24"/>
              </w:rPr>
              <w:t>________________</w:t>
            </w:r>
            <w:r w:rsidR="00D91FD4">
              <w:rPr>
                <w:b/>
                <w:i/>
                <w:sz w:val="24"/>
                <w:szCs w:val="24"/>
              </w:rPr>
              <w:t>__</w:t>
            </w:r>
          </w:p>
        </w:tc>
        <w:tc>
          <w:tcPr>
            <w:tcW w:w="2835" w:type="dxa"/>
          </w:tcPr>
          <w:p w:rsidR="005433F4" w:rsidRPr="009E2FD6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12"/>
                <w:szCs w:val="12"/>
              </w:rPr>
            </w:pPr>
          </w:p>
          <w:p w:rsidR="00BE68B8" w:rsidRPr="00A6725A" w:rsidRDefault="00D91FD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Е.Ю. Коврижкина</w:t>
            </w:r>
          </w:p>
        </w:tc>
      </w:tr>
    </w:tbl>
    <w:p w:rsidR="00AE5743" w:rsidRPr="009E2FD6" w:rsidRDefault="00AE5743" w:rsidP="00A002C5">
      <w:pPr>
        <w:pStyle w:val="a4"/>
        <w:jc w:val="both"/>
        <w:rPr>
          <w:sz w:val="12"/>
          <w:szCs w:val="12"/>
        </w:rPr>
      </w:pPr>
    </w:p>
    <w:p w:rsidR="00EF12FD" w:rsidRDefault="00EF12FD" w:rsidP="00A002C5">
      <w:pPr>
        <w:pStyle w:val="a4"/>
        <w:jc w:val="both"/>
        <w:rPr>
          <w:sz w:val="18"/>
        </w:rPr>
      </w:pPr>
    </w:p>
    <w:p w:rsidR="006E589C" w:rsidRDefault="006E589C" w:rsidP="00A002C5">
      <w:pPr>
        <w:pStyle w:val="a4"/>
        <w:jc w:val="both"/>
        <w:rPr>
          <w:sz w:val="18"/>
        </w:rPr>
      </w:pPr>
    </w:p>
    <w:p w:rsidR="006E589C" w:rsidRDefault="006E589C" w:rsidP="00A002C5">
      <w:pPr>
        <w:pStyle w:val="a4"/>
        <w:jc w:val="both"/>
        <w:rPr>
          <w:sz w:val="18"/>
        </w:rPr>
      </w:pPr>
    </w:p>
    <w:sectPr w:rsidR="006E589C" w:rsidSect="0039274B">
      <w:headerReference w:type="default" r:id="rId9"/>
      <w:footerReference w:type="default" r:id="rId10"/>
      <w:pgSz w:w="11906" w:h="16838"/>
      <w:pgMar w:top="754" w:right="851" w:bottom="568" w:left="1418" w:header="426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74F2" w:rsidRDefault="007E74F2" w:rsidP="00355095">
      <w:pPr>
        <w:spacing w:line="240" w:lineRule="auto"/>
      </w:pPr>
      <w:r>
        <w:separator/>
      </w:r>
    </w:p>
  </w:endnote>
  <w:endnote w:type="continuationSeparator" w:id="0">
    <w:p w:rsidR="007E74F2" w:rsidRDefault="007E74F2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0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894170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894170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74F2" w:rsidRDefault="007E74F2" w:rsidP="00355095">
      <w:pPr>
        <w:spacing w:line="240" w:lineRule="auto"/>
      </w:pPr>
      <w:r>
        <w:separator/>
      </w:r>
    </w:p>
  </w:footnote>
  <w:footnote w:type="continuationSeparator" w:id="0">
    <w:p w:rsidR="007E74F2" w:rsidRDefault="007E74F2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e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39274B">
      <w:rPr>
        <w:i/>
        <w:sz w:val="20"/>
      </w:rPr>
      <w:t>ВП</w:t>
    </w:r>
    <w:r w:rsidR="00021AA3">
      <w:rPr>
        <w:i/>
        <w:sz w:val="20"/>
      </w:rPr>
      <w:t xml:space="preserve"> закупка </w:t>
    </w:r>
    <w:r w:rsidR="0083494F">
      <w:rPr>
        <w:i/>
        <w:sz w:val="20"/>
      </w:rPr>
      <w:t>52801</w:t>
    </w:r>
    <w:r w:rsidR="006E589C">
      <w:rPr>
        <w:i/>
        <w:sz w:val="20"/>
      </w:rPr>
      <w:t xml:space="preserve"> </w:t>
    </w:r>
    <w:r w:rsidR="009F58BC">
      <w:rPr>
        <w:i/>
        <w:sz w:val="20"/>
      </w:rPr>
      <w:t>раздел</w:t>
    </w:r>
    <w:r w:rsidR="00D84358">
      <w:rPr>
        <w:i/>
        <w:sz w:val="20"/>
      </w:rPr>
      <w:t xml:space="preserve"> </w:t>
    </w:r>
    <w:r w:rsidR="00673BBD">
      <w:rPr>
        <w:i/>
        <w:sz w:val="20"/>
      </w:rPr>
      <w:t>1</w:t>
    </w:r>
    <w:r w:rsidR="0083494F">
      <w:rPr>
        <w:i/>
        <w:sz w:val="20"/>
      </w:rPr>
      <w:t>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F5C8A"/>
    <w:multiLevelType w:val="hybridMultilevel"/>
    <w:tmpl w:val="B964AEF4"/>
    <w:lvl w:ilvl="0" w:tplc="319A28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F4259"/>
    <w:multiLevelType w:val="hybridMultilevel"/>
    <w:tmpl w:val="1ECE507C"/>
    <w:lvl w:ilvl="0" w:tplc="50261B5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142B757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16393272"/>
    <w:multiLevelType w:val="multilevel"/>
    <w:tmpl w:val="A73E70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1A456EAB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0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3047452F"/>
    <w:multiLevelType w:val="hybridMultilevel"/>
    <w:tmpl w:val="4F2495AE"/>
    <w:lvl w:ilvl="0" w:tplc="65281AFA">
      <w:start w:val="1"/>
      <w:numFmt w:val="decimal"/>
      <w:lvlText w:val="%1."/>
      <w:lvlJc w:val="left"/>
      <w:pPr>
        <w:ind w:left="92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17D463A"/>
    <w:multiLevelType w:val="hybridMultilevel"/>
    <w:tmpl w:val="E856EF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4" w15:restartNumberingAfterBreak="0">
    <w:nsid w:val="379A4F0B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41260906"/>
    <w:multiLevelType w:val="hybridMultilevel"/>
    <w:tmpl w:val="172C304A"/>
    <w:lvl w:ilvl="0" w:tplc="4D948FF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7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0" w15:restartNumberingAfterBreak="0">
    <w:nsid w:val="577A2AA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A0073FE"/>
    <w:multiLevelType w:val="hybridMultilevel"/>
    <w:tmpl w:val="FAD42A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3" w15:restartNumberingAfterBreak="0">
    <w:nsid w:val="61FF39E5"/>
    <w:multiLevelType w:val="hybridMultilevel"/>
    <w:tmpl w:val="1194B2A0"/>
    <w:lvl w:ilvl="0" w:tplc="EFC2982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5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6DF8099F"/>
    <w:multiLevelType w:val="hybridMultilevel"/>
    <w:tmpl w:val="E4D44E24"/>
    <w:lvl w:ilvl="0" w:tplc="840E7E06">
      <w:start w:val="1"/>
      <w:numFmt w:val="decimal"/>
      <w:lvlText w:val="%1."/>
      <w:lvlJc w:val="left"/>
      <w:pPr>
        <w:ind w:left="433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5050" w:hanging="360"/>
      </w:pPr>
    </w:lvl>
    <w:lvl w:ilvl="2" w:tplc="0419001B">
      <w:start w:val="1"/>
      <w:numFmt w:val="lowerRoman"/>
      <w:lvlText w:val="%3."/>
      <w:lvlJc w:val="right"/>
      <w:pPr>
        <w:ind w:left="5770" w:hanging="180"/>
      </w:pPr>
    </w:lvl>
    <w:lvl w:ilvl="3" w:tplc="12CEE3E2">
      <w:start w:val="1"/>
      <w:numFmt w:val="decimal"/>
      <w:lvlText w:val="%4"/>
      <w:lvlJc w:val="left"/>
      <w:pPr>
        <w:ind w:left="6490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7210" w:hanging="360"/>
      </w:pPr>
    </w:lvl>
    <w:lvl w:ilvl="5" w:tplc="0419001B">
      <w:start w:val="1"/>
      <w:numFmt w:val="lowerRoman"/>
      <w:lvlText w:val="%6."/>
      <w:lvlJc w:val="right"/>
      <w:pPr>
        <w:ind w:left="7930" w:hanging="180"/>
      </w:pPr>
    </w:lvl>
    <w:lvl w:ilvl="6" w:tplc="0419000F">
      <w:start w:val="1"/>
      <w:numFmt w:val="decimal"/>
      <w:lvlText w:val="%7."/>
      <w:lvlJc w:val="left"/>
      <w:pPr>
        <w:ind w:left="8650" w:hanging="360"/>
      </w:pPr>
    </w:lvl>
    <w:lvl w:ilvl="7" w:tplc="04190019">
      <w:start w:val="1"/>
      <w:numFmt w:val="lowerLetter"/>
      <w:lvlText w:val="%8."/>
      <w:lvlJc w:val="left"/>
      <w:pPr>
        <w:ind w:left="9370" w:hanging="360"/>
      </w:pPr>
    </w:lvl>
    <w:lvl w:ilvl="8" w:tplc="0419001B">
      <w:start w:val="1"/>
      <w:numFmt w:val="lowerRoman"/>
      <w:lvlText w:val="%9."/>
      <w:lvlJc w:val="right"/>
      <w:pPr>
        <w:ind w:left="10090" w:hanging="180"/>
      </w:pPr>
    </w:lvl>
  </w:abstractNum>
  <w:abstractNum w:abstractNumId="28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D6454C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76FD129C"/>
    <w:multiLevelType w:val="multilevel"/>
    <w:tmpl w:val="5FDE4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77C64871"/>
    <w:multiLevelType w:val="hybridMultilevel"/>
    <w:tmpl w:val="8F72729C"/>
    <w:lvl w:ilvl="0" w:tplc="5188633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7A1A13F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E3042C1"/>
    <w:multiLevelType w:val="hybridMultilevel"/>
    <w:tmpl w:val="52C83750"/>
    <w:lvl w:ilvl="0" w:tplc="9F0E5D78">
      <w:start w:val="1"/>
      <w:numFmt w:val="decimal"/>
      <w:lvlText w:val="%1."/>
      <w:lvlJc w:val="left"/>
      <w:pPr>
        <w:ind w:left="1407" w:hanging="84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7FEE1637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9"/>
  </w:num>
  <w:num w:numId="4">
    <w:abstractNumId w:val="5"/>
  </w:num>
  <w:num w:numId="5">
    <w:abstractNumId w:val="24"/>
  </w:num>
  <w:num w:numId="6">
    <w:abstractNumId w:val="3"/>
  </w:num>
  <w:num w:numId="7">
    <w:abstractNumId w:val="26"/>
  </w:num>
  <w:num w:numId="8">
    <w:abstractNumId w:val="22"/>
  </w:num>
  <w:num w:numId="9">
    <w:abstractNumId w:val="7"/>
  </w:num>
  <w:num w:numId="10">
    <w:abstractNumId w:val="25"/>
  </w:num>
  <w:num w:numId="11">
    <w:abstractNumId w:val="10"/>
  </w:num>
  <w:num w:numId="12">
    <w:abstractNumId w:val="15"/>
  </w:num>
  <w:num w:numId="1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3"/>
  </w:num>
  <w:num w:numId="18">
    <w:abstractNumId w:val="31"/>
  </w:num>
  <w:num w:numId="1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0"/>
  </w:num>
  <w:num w:numId="2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6"/>
  </w:num>
  <w:num w:numId="3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4"/>
  </w:num>
  <w:num w:numId="35">
    <w:abstractNumId w:val="21"/>
  </w:num>
  <w:num w:numId="36">
    <w:abstractNumId w:val="6"/>
  </w:num>
  <w:num w:numId="37">
    <w:abstractNumId w:val="8"/>
  </w:num>
  <w:num w:numId="3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5DD4"/>
    <w:rsid w:val="000068A8"/>
    <w:rsid w:val="00012DEF"/>
    <w:rsid w:val="00013012"/>
    <w:rsid w:val="000153C0"/>
    <w:rsid w:val="00021AA3"/>
    <w:rsid w:val="00023DF3"/>
    <w:rsid w:val="000302B2"/>
    <w:rsid w:val="00036A5E"/>
    <w:rsid w:val="00040BFE"/>
    <w:rsid w:val="00043130"/>
    <w:rsid w:val="00045894"/>
    <w:rsid w:val="0004784F"/>
    <w:rsid w:val="00053ACD"/>
    <w:rsid w:val="00056F79"/>
    <w:rsid w:val="00057F72"/>
    <w:rsid w:val="000670DB"/>
    <w:rsid w:val="0008004B"/>
    <w:rsid w:val="000808E6"/>
    <w:rsid w:val="000911D3"/>
    <w:rsid w:val="000944F5"/>
    <w:rsid w:val="000A0F84"/>
    <w:rsid w:val="000A1AC4"/>
    <w:rsid w:val="000A407E"/>
    <w:rsid w:val="000A643F"/>
    <w:rsid w:val="000B1E84"/>
    <w:rsid w:val="000B7370"/>
    <w:rsid w:val="000C10FB"/>
    <w:rsid w:val="000C1263"/>
    <w:rsid w:val="000C17A4"/>
    <w:rsid w:val="000C78A3"/>
    <w:rsid w:val="000C7A4B"/>
    <w:rsid w:val="000D12B2"/>
    <w:rsid w:val="000D18F2"/>
    <w:rsid w:val="000D521C"/>
    <w:rsid w:val="000F1326"/>
    <w:rsid w:val="000F6E22"/>
    <w:rsid w:val="00102633"/>
    <w:rsid w:val="00103EA6"/>
    <w:rsid w:val="001114A0"/>
    <w:rsid w:val="00111ACA"/>
    <w:rsid w:val="0011333A"/>
    <w:rsid w:val="00126847"/>
    <w:rsid w:val="00126AA5"/>
    <w:rsid w:val="00127D46"/>
    <w:rsid w:val="001375EC"/>
    <w:rsid w:val="0014046D"/>
    <w:rsid w:val="00143503"/>
    <w:rsid w:val="001441AC"/>
    <w:rsid w:val="0014463B"/>
    <w:rsid w:val="00144C8B"/>
    <w:rsid w:val="001751DD"/>
    <w:rsid w:val="00175AC5"/>
    <w:rsid w:val="00182962"/>
    <w:rsid w:val="001847E8"/>
    <w:rsid w:val="001848F1"/>
    <w:rsid w:val="00192438"/>
    <w:rsid w:val="001924E0"/>
    <w:rsid w:val="001926AC"/>
    <w:rsid w:val="00195452"/>
    <w:rsid w:val="001A770B"/>
    <w:rsid w:val="001A7FDA"/>
    <w:rsid w:val="001B0849"/>
    <w:rsid w:val="001B13FD"/>
    <w:rsid w:val="001B2630"/>
    <w:rsid w:val="001B3135"/>
    <w:rsid w:val="001B37A3"/>
    <w:rsid w:val="001C6475"/>
    <w:rsid w:val="001D3B05"/>
    <w:rsid w:val="001D5CAF"/>
    <w:rsid w:val="001E1488"/>
    <w:rsid w:val="001E33F9"/>
    <w:rsid w:val="001E364D"/>
    <w:rsid w:val="001F16DB"/>
    <w:rsid w:val="001F6323"/>
    <w:rsid w:val="001F76A4"/>
    <w:rsid w:val="00211928"/>
    <w:rsid w:val="002120C8"/>
    <w:rsid w:val="002120F0"/>
    <w:rsid w:val="00220FE5"/>
    <w:rsid w:val="00226C22"/>
    <w:rsid w:val="002275BB"/>
    <w:rsid w:val="00227DAC"/>
    <w:rsid w:val="002311BD"/>
    <w:rsid w:val="00234D6E"/>
    <w:rsid w:val="00237239"/>
    <w:rsid w:val="002472BA"/>
    <w:rsid w:val="00252705"/>
    <w:rsid w:val="00252B9E"/>
    <w:rsid w:val="00257253"/>
    <w:rsid w:val="0026275D"/>
    <w:rsid w:val="002645DC"/>
    <w:rsid w:val="002721A4"/>
    <w:rsid w:val="002735C1"/>
    <w:rsid w:val="00277600"/>
    <w:rsid w:val="00285201"/>
    <w:rsid w:val="002A3B24"/>
    <w:rsid w:val="002A4646"/>
    <w:rsid w:val="002A4A3B"/>
    <w:rsid w:val="002B56B7"/>
    <w:rsid w:val="002B6CF1"/>
    <w:rsid w:val="002D71AE"/>
    <w:rsid w:val="002E102F"/>
    <w:rsid w:val="002E1D13"/>
    <w:rsid w:val="002E4AAD"/>
    <w:rsid w:val="003028C9"/>
    <w:rsid w:val="0030410E"/>
    <w:rsid w:val="00306C67"/>
    <w:rsid w:val="00315135"/>
    <w:rsid w:val="00316A7D"/>
    <w:rsid w:val="003223F3"/>
    <w:rsid w:val="00322DDA"/>
    <w:rsid w:val="003230D0"/>
    <w:rsid w:val="0032633F"/>
    <w:rsid w:val="00326A3F"/>
    <w:rsid w:val="00327259"/>
    <w:rsid w:val="0033009A"/>
    <w:rsid w:val="00340D88"/>
    <w:rsid w:val="003422EE"/>
    <w:rsid w:val="00344BFA"/>
    <w:rsid w:val="0035393A"/>
    <w:rsid w:val="00355095"/>
    <w:rsid w:val="003573CC"/>
    <w:rsid w:val="003608E9"/>
    <w:rsid w:val="003610D0"/>
    <w:rsid w:val="00366597"/>
    <w:rsid w:val="00367A84"/>
    <w:rsid w:val="00370FB1"/>
    <w:rsid w:val="0037307E"/>
    <w:rsid w:val="00380B7F"/>
    <w:rsid w:val="0039274B"/>
    <w:rsid w:val="00392CE9"/>
    <w:rsid w:val="003930F2"/>
    <w:rsid w:val="003A4BB8"/>
    <w:rsid w:val="003B16A5"/>
    <w:rsid w:val="003C4A76"/>
    <w:rsid w:val="003C574A"/>
    <w:rsid w:val="003C690B"/>
    <w:rsid w:val="003D207A"/>
    <w:rsid w:val="003D62C8"/>
    <w:rsid w:val="003E5A02"/>
    <w:rsid w:val="003F2505"/>
    <w:rsid w:val="00401421"/>
    <w:rsid w:val="00413552"/>
    <w:rsid w:val="004159F1"/>
    <w:rsid w:val="00416CFB"/>
    <w:rsid w:val="004229C8"/>
    <w:rsid w:val="00423EB5"/>
    <w:rsid w:val="00425DCF"/>
    <w:rsid w:val="00433072"/>
    <w:rsid w:val="0043411D"/>
    <w:rsid w:val="00445432"/>
    <w:rsid w:val="0045381B"/>
    <w:rsid w:val="00456E12"/>
    <w:rsid w:val="00476103"/>
    <w:rsid w:val="00480849"/>
    <w:rsid w:val="0048244A"/>
    <w:rsid w:val="00484512"/>
    <w:rsid w:val="004932DB"/>
    <w:rsid w:val="0049333C"/>
    <w:rsid w:val="00495689"/>
    <w:rsid w:val="00497ACF"/>
    <w:rsid w:val="004A4816"/>
    <w:rsid w:val="004A606C"/>
    <w:rsid w:val="004B1AD5"/>
    <w:rsid w:val="004B69F5"/>
    <w:rsid w:val="004B6DAF"/>
    <w:rsid w:val="004B7A24"/>
    <w:rsid w:val="004C1EA3"/>
    <w:rsid w:val="004D1A37"/>
    <w:rsid w:val="004D4B38"/>
    <w:rsid w:val="004D6055"/>
    <w:rsid w:val="004D798F"/>
    <w:rsid w:val="004F42F9"/>
    <w:rsid w:val="004F4866"/>
    <w:rsid w:val="00500A3F"/>
    <w:rsid w:val="005132A1"/>
    <w:rsid w:val="00515B98"/>
    <w:rsid w:val="00515CBE"/>
    <w:rsid w:val="00526FD4"/>
    <w:rsid w:val="00535034"/>
    <w:rsid w:val="005433F4"/>
    <w:rsid w:val="00547EE6"/>
    <w:rsid w:val="00547F2B"/>
    <w:rsid w:val="00551234"/>
    <w:rsid w:val="005529F7"/>
    <w:rsid w:val="0055309B"/>
    <w:rsid w:val="0055633F"/>
    <w:rsid w:val="00561578"/>
    <w:rsid w:val="00563A7E"/>
    <w:rsid w:val="00571278"/>
    <w:rsid w:val="00572518"/>
    <w:rsid w:val="005753DE"/>
    <w:rsid w:val="00576E8F"/>
    <w:rsid w:val="005856B7"/>
    <w:rsid w:val="00585F80"/>
    <w:rsid w:val="0058642E"/>
    <w:rsid w:val="005871CC"/>
    <w:rsid w:val="00590768"/>
    <w:rsid w:val="00597E36"/>
    <w:rsid w:val="005A2B88"/>
    <w:rsid w:val="005A4AD8"/>
    <w:rsid w:val="005A56A2"/>
    <w:rsid w:val="005B1491"/>
    <w:rsid w:val="005B5865"/>
    <w:rsid w:val="005D40F5"/>
    <w:rsid w:val="005D7BA8"/>
    <w:rsid w:val="005E1345"/>
    <w:rsid w:val="005E5855"/>
    <w:rsid w:val="005E7E86"/>
    <w:rsid w:val="005F1BFE"/>
    <w:rsid w:val="005F61A1"/>
    <w:rsid w:val="006052E6"/>
    <w:rsid w:val="00613AB2"/>
    <w:rsid w:val="006227C6"/>
    <w:rsid w:val="00622BD9"/>
    <w:rsid w:val="006320F7"/>
    <w:rsid w:val="0066125C"/>
    <w:rsid w:val="006617AD"/>
    <w:rsid w:val="006629E9"/>
    <w:rsid w:val="006634CE"/>
    <w:rsid w:val="00673BBD"/>
    <w:rsid w:val="0067734E"/>
    <w:rsid w:val="00680B61"/>
    <w:rsid w:val="006926AB"/>
    <w:rsid w:val="006B14E3"/>
    <w:rsid w:val="006B3625"/>
    <w:rsid w:val="006B68A5"/>
    <w:rsid w:val="006C5591"/>
    <w:rsid w:val="006E589C"/>
    <w:rsid w:val="006E6452"/>
    <w:rsid w:val="006F0E12"/>
    <w:rsid w:val="006F2A70"/>
    <w:rsid w:val="006F3881"/>
    <w:rsid w:val="006F4400"/>
    <w:rsid w:val="00700899"/>
    <w:rsid w:val="00705A18"/>
    <w:rsid w:val="0071472B"/>
    <w:rsid w:val="0072114D"/>
    <w:rsid w:val="007214CF"/>
    <w:rsid w:val="00732C5E"/>
    <w:rsid w:val="00734433"/>
    <w:rsid w:val="0074121C"/>
    <w:rsid w:val="007436D6"/>
    <w:rsid w:val="0074433D"/>
    <w:rsid w:val="00745749"/>
    <w:rsid w:val="00757186"/>
    <w:rsid w:val="00760575"/>
    <w:rsid w:val="007611D3"/>
    <w:rsid w:val="00771B04"/>
    <w:rsid w:val="0079457B"/>
    <w:rsid w:val="00796281"/>
    <w:rsid w:val="007A00F4"/>
    <w:rsid w:val="007A0ACC"/>
    <w:rsid w:val="007B07A9"/>
    <w:rsid w:val="007B404E"/>
    <w:rsid w:val="007B5098"/>
    <w:rsid w:val="007B56F3"/>
    <w:rsid w:val="007C3379"/>
    <w:rsid w:val="007C597D"/>
    <w:rsid w:val="007D162A"/>
    <w:rsid w:val="007D1CD8"/>
    <w:rsid w:val="007D5266"/>
    <w:rsid w:val="007E74F2"/>
    <w:rsid w:val="007E7B5D"/>
    <w:rsid w:val="00807ED5"/>
    <w:rsid w:val="00822773"/>
    <w:rsid w:val="0083494F"/>
    <w:rsid w:val="00835BFD"/>
    <w:rsid w:val="0083777C"/>
    <w:rsid w:val="00840047"/>
    <w:rsid w:val="008401E4"/>
    <w:rsid w:val="008461E4"/>
    <w:rsid w:val="008504C9"/>
    <w:rsid w:val="00861C62"/>
    <w:rsid w:val="008759B3"/>
    <w:rsid w:val="00886219"/>
    <w:rsid w:val="0088746E"/>
    <w:rsid w:val="00894170"/>
    <w:rsid w:val="008964A0"/>
    <w:rsid w:val="008A5961"/>
    <w:rsid w:val="008B063D"/>
    <w:rsid w:val="008B4E73"/>
    <w:rsid w:val="008C78B8"/>
    <w:rsid w:val="008D0CCD"/>
    <w:rsid w:val="008D4E0C"/>
    <w:rsid w:val="008D70A2"/>
    <w:rsid w:val="008E5F84"/>
    <w:rsid w:val="008E6471"/>
    <w:rsid w:val="008F22E2"/>
    <w:rsid w:val="008F5FC9"/>
    <w:rsid w:val="008F5FF6"/>
    <w:rsid w:val="008F6131"/>
    <w:rsid w:val="00904784"/>
    <w:rsid w:val="00905798"/>
    <w:rsid w:val="009071CE"/>
    <w:rsid w:val="00907A6C"/>
    <w:rsid w:val="0091427E"/>
    <w:rsid w:val="009179D2"/>
    <w:rsid w:val="00926498"/>
    <w:rsid w:val="00927F66"/>
    <w:rsid w:val="009333CF"/>
    <w:rsid w:val="00933868"/>
    <w:rsid w:val="00933F91"/>
    <w:rsid w:val="009377AC"/>
    <w:rsid w:val="009423A1"/>
    <w:rsid w:val="00965222"/>
    <w:rsid w:val="00967D5D"/>
    <w:rsid w:val="00974A06"/>
    <w:rsid w:val="009852C6"/>
    <w:rsid w:val="0099098B"/>
    <w:rsid w:val="009972F3"/>
    <w:rsid w:val="009A652F"/>
    <w:rsid w:val="009A6ACF"/>
    <w:rsid w:val="009C2E23"/>
    <w:rsid w:val="009D31B9"/>
    <w:rsid w:val="009E25D0"/>
    <w:rsid w:val="009E2FD6"/>
    <w:rsid w:val="009E4FDD"/>
    <w:rsid w:val="009F58BC"/>
    <w:rsid w:val="00A002C5"/>
    <w:rsid w:val="00A02A73"/>
    <w:rsid w:val="00A04D70"/>
    <w:rsid w:val="00A05A52"/>
    <w:rsid w:val="00A13D51"/>
    <w:rsid w:val="00A20713"/>
    <w:rsid w:val="00A226E4"/>
    <w:rsid w:val="00A24E5C"/>
    <w:rsid w:val="00A26240"/>
    <w:rsid w:val="00A30312"/>
    <w:rsid w:val="00A35CDC"/>
    <w:rsid w:val="00A56CAE"/>
    <w:rsid w:val="00A57A7B"/>
    <w:rsid w:val="00A60320"/>
    <w:rsid w:val="00A66628"/>
    <w:rsid w:val="00A66630"/>
    <w:rsid w:val="00A6725A"/>
    <w:rsid w:val="00A73205"/>
    <w:rsid w:val="00A76D45"/>
    <w:rsid w:val="00A87C37"/>
    <w:rsid w:val="00A93AAA"/>
    <w:rsid w:val="00A951F6"/>
    <w:rsid w:val="00A95BFA"/>
    <w:rsid w:val="00A96A02"/>
    <w:rsid w:val="00AA0FC2"/>
    <w:rsid w:val="00AA6FB9"/>
    <w:rsid w:val="00AC0AF5"/>
    <w:rsid w:val="00AC0DE7"/>
    <w:rsid w:val="00AD0933"/>
    <w:rsid w:val="00AD3D5B"/>
    <w:rsid w:val="00AD5646"/>
    <w:rsid w:val="00AD56AC"/>
    <w:rsid w:val="00AD6D2F"/>
    <w:rsid w:val="00AE100F"/>
    <w:rsid w:val="00AE5743"/>
    <w:rsid w:val="00AF01AB"/>
    <w:rsid w:val="00AF1A85"/>
    <w:rsid w:val="00B001DD"/>
    <w:rsid w:val="00B0028C"/>
    <w:rsid w:val="00B06BD9"/>
    <w:rsid w:val="00B07AEE"/>
    <w:rsid w:val="00B113C7"/>
    <w:rsid w:val="00B12993"/>
    <w:rsid w:val="00B20409"/>
    <w:rsid w:val="00B21BBE"/>
    <w:rsid w:val="00B306DB"/>
    <w:rsid w:val="00B36C9E"/>
    <w:rsid w:val="00B44566"/>
    <w:rsid w:val="00B454B7"/>
    <w:rsid w:val="00B46BA5"/>
    <w:rsid w:val="00B5466C"/>
    <w:rsid w:val="00B54AEB"/>
    <w:rsid w:val="00B5725C"/>
    <w:rsid w:val="00B57DE3"/>
    <w:rsid w:val="00B66235"/>
    <w:rsid w:val="00B6781F"/>
    <w:rsid w:val="00B67C88"/>
    <w:rsid w:val="00B72F77"/>
    <w:rsid w:val="00B828AD"/>
    <w:rsid w:val="00B8408A"/>
    <w:rsid w:val="00B855FE"/>
    <w:rsid w:val="00B945FC"/>
    <w:rsid w:val="00BA7FB9"/>
    <w:rsid w:val="00BC5464"/>
    <w:rsid w:val="00BC603B"/>
    <w:rsid w:val="00BC7590"/>
    <w:rsid w:val="00BD1D36"/>
    <w:rsid w:val="00BE007D"/>
    <w:rsid w:val="00BE26F9"/>
    <w:rsid w:val="00BE4F07"/>
    <w:rsid w:val="00BE68B8"/>
    <w:rsid w:val="00BF02FB"/>
    <w:rsid w:val="00BF278F"/>
    <w:rsid w:val="00BF35EB"/>
    <w:rsid w:val="00BF716F"/>
    <w:rsid w:val="00BF77E9"/>
    <w:rsid w:val="00C02479"/>
    <w:rsid w:val="00C11FE6"/>
    <w:rsid w:val="00C20B0B"/>
    <w:rsid w:val="00C212A7"/>
    <w:rsid w:val="00C21585"/>
    <w:rsid w:val="00C26636"/>
    <w:rsid w:val="00C34673"/>
    <w:rsid w:val="00C438F5"/>
    <w:rsid w:val="00C45048"/>
    <w:rsid w:val="00C52642"/>
    <w:rsid w:val="00C52908"/>
    <w:rsid w:val="00C55674"/>
    <w:rsid w:val="00C55AD2"/>
    <w:rsid w:val="00C62488"/>
    <w:rsid w:val="00C71352"/>
    <w:rsid w:val="00C75C4C"/>
    <w:rsid w:val="00C77AD0"/>
    <w:rsid w:val="00C83515"/>
    <w:rsid w:val="00C9000A"/>
    <w:rsid w:val="00C93DEA"/>
    <w:rsid w:val="00C9404B"/>
    <w:rsid w:val="00CA1BE0"/>
    <w:rsid w:val="00CA3B56"/>
    <w:rsid w:val="00CA616A"/>
    <w:rsid w:val="00CB0FB8"/>
    <w:rsid w:val="00CB5269"/>
    <w:rsid w:val="00CB55FD"/>
    <w:rsid w:val="00CE325C"/>
    <w:rsid w:val="00CE3F1D"/>
    <w:rsid w:val="00CE5760"/>
    <w:rsid w:val="00D021FB"/>
    <w:rsid w:val="00D0598C"/>
    <w:rsid w:val="00D05F7D"/>
    <w:rsid w:val="00D1232E"/>
    <w:rsid w:val="00D17D1D"/>
    <w:rsid w:val="00D26329"/>
    <w:rsid w:val="00D43162"/>
    <w:rsid w:val="00D62D28"/>
    <w:rsid w:val="00D67CE8"/>
    <w:rsid w:val="00D70C05"/>
    <w:rsid w:val="00D725B9"/>
    <w:rsid w:val="00D82055"/>
    <w:rsid w:val="00D84358"/>
    <w:rsid w:val="00D85B2B"/>
    <w:rsid w:val="00D866B8"/>
    <w:rsid w:val="00D91435"/>
    <w:rsid w:val="00D91FD4"/>
    <w:rsid w:val="00D97207"/>
    <w:rsid w:val="00DA08B4"/>
    <w:rsid w:val="00DA1FAD"/>
    <w:rsid w:val="00DA2093"/>
    <w:rsid w:val="00DA4B75"/>
    <w:rsid w:val="00DA4F21"/>
    <w:rsid w:val="00DB26E0"/>
    <w:rsid w:val="00DF726D"/>
    <w:rsid w:val="00DF7309"/>
    <w:rsid w:val="00DF7E5C"/>
    <w:rsid w:val="00E00A4C"/>
    <w:rsid w:val="00E01EAE"/>
    <w:rsid w:val="00E05346"/>
    <w:rsid w:val="00E07A98"/>
    <w:rsid w:val="00E119A4"/>
    <w:rsid w:val="00E13CFF"/>
    <w:rsid w:val="00E14529"/>
    <w:rsid w:val="00E20507"/>
    <w:rsid w:val="00E219CC"/>
    <w:rsid w:val="00E25DBA"/>
    <w:rsid w:val="00E307C3"/>
    <w:rsid w:val="00E34E6D"/>
    <w:rsid w:val="00E363AF"/>
    <w:rsid w:val="00E37636"/>
    <w:rsid w:val="00E533DA"/>
    <w:rsid w:val="00E661E9"/>
    <w:rsid w:val="00E7299F"/>
    <w:rsid w:val="00E73818"/>
    <w:rsid w:val="00E77556"/>
    <w:rsid w:val="00E8314B"/>
    <w:rsid w:val="00E876FD"/>
    <w:rsid w:val="00E90F34"/>
    <w:rsid w:val="00EA049F"/>
    <w:rsid w:val="00EA0992"/>
    <w:rsid w:val="00EA23EA"/>
    <w:rsid w:val="00EA3B1D"/>
    <w:rsid w:val="00EA7C56"/>
    <w:rsid w:val="00EB0EC9"/>
    <w:rsid w:val="00EC703D"/>
    <w:rsid w:val="00ED0444"/>
    <w:rsid w:val="00ED72FB"/>
    <w:rsid w:val="00EE03E3"/>
    <w:rsid w:val="00EE59FA"/>
    <w:rsid w:val="00EE6F27"/>
    <w:rsid w:val="00EE7ADE"/>
    <w:rsid w:val="00EF0AE6"/>
    <w:rsid w:val="00EF12FD"/>
    <w:rsid w:val="00EF4C8A"/>
    <w:rsid w:val="00EF7341"/>
    <w:rsid w:val="00F0222C"/>
    <w:rsid w:val="00F0386F"/>
    <w:rsid w:val="00F14A9B"/>
    <w:rsid w:val="00F17E85"/>
    <w:rsid w:val="00F21ECC"/>
    <w:rsid w:val="00F22C68"/>
    <w:rsid w:val="00F24E57"/>
    <w:rsid w:val="00F264CE"/>
    <w:rsid w:val="00F30356"/>
    <w:rsid w:val="00F3134E"/>
    <w:rsid w:val="00F55DE2"/>
    <w:rsid w:val="00F6533B"/>
    <w:rsid w:val="00F755F1"/>
    <w:rsid w:val="00F779A3"/>
    <w:rsid w:val="00F83C2F"/>
    <w:rsid w:val="00F96F29"/>
    <w:rsid w:val="00FA65A5"/>
    <w:rsid w:val="00FB7A6F"/>
    <w:rsid w:val="00FD23E9"/>
    <w:rsid w:val="00FD60FA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32DDC83"/>
  <w15:docId w15:val="{5CBA6840-D967-4616-AF26-E6CE0617B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3AB2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"/>
    <w:link w:val="20"/>
    <w:rsid w:val="003C690B"/>
    <w:pPr>
      <w:spacing w:line="240" w:lineRule="auto"/>
    </w:pPr>
    <w:rPr>
      <w:snapToGrid/>
      <w:szCs w:val="24"/>
    </w:rPr>
  </w:style>
  <w:style w:type="character" w:customStyle="1" w:styleId="20">
    <w:name w:val="Основной текст с отступом 2 Знак"/>
    <w:basedOn w:val="a0"/>
    <w:link w:val="2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basedOn w:val="a0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aliases w:val="Table-Normal,RSHB_Table-Normal,Заголовок_3,Подпись рисунка"/>
    <w:basedOn w:val="a"/>
    <w:link w:val="aa"/>
    <w:uiPriority w:val="34"/>
    <w:qFormat/>
    <w:rsid w:val="003C690B"/>
    <w:pPr>
      <w:ind w:left="720"/>
      <w:contextualSpacing/>
    </w:pPr>
  </w:style>
  <w:style w:type="paragraph" w:customStyle="1" w:styleId="21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b">
    <w:name w:val="Hyperlink"/>
    <w:unhideWhenUsed/>
    <w:rsid w:val="00C02479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e">
    <w:name w:val="header"/>
    <w:basedOn w:val="a"/>
    <w:link w:val="af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0">
    <w:name w:val="footer"/>
    <w:basedOn w:val="a"/>
    <w:link w:val="af1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2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Таблица шапка"/>
    <w:basedOn w:val="a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2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2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2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f2"/>
    <w:uiPriority w:val="59"/>
    <w:rsid w:val="00344BF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tyle15512">
    <w:name w:val="style15512"/>
    <w:uiPriority w:val="99"/>
    <w:rsid w:val="00EA0992"/>
    <w:pPr>
      <w:spacing w:after="160" w:line="259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tblBorders>
        <w:top w:val="single" w:sz="1" w:space="0" w:color="000000"/>
        <w:left w:val="single" w:sz="1" w:space="0" w:color="000000"/>
        <w:bottom w:val="single" w:sz="1" w:space="0" w:color="000000"/>
        <w:right w:val="single" w:sz="1" w:space="0" w:color="000000"/>
        <w:insideH w:val="single" w:sz="1" w:space="0" w:color="000000"/>
        <w:insideV w:val="single" w:sz="1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a">
    <w:name w:val="Абзац списка Знак"/>
    <w:aliases w:val="Table-Normal Знак,RSHB_Table-Normal Знак,Заголовок_3 Знак,Подпись рисунка Знак"/>
    <w:link w:val="a9"/>
    <w:uiPriority w:val="34"/>
    <w:locked/>
    <w:rsid w:val="0039274B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0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7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4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0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2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8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ECF4F7-9963-420F-A15A-F1B4DA0C18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703</Words>
  <Characters>4009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4703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Коврижкина Елена Юрьевна</cp:lastModifiedBy>
  <cp:revision>51</cp:revision>
  <cp:lastPrinted>2020-12-08T06:34:00Z</cp:lastPrinted>
  <dcterms:created xsi:type="dcterms:W3CDTF">2017-01-24T05:48:00Z</dcterms:created>
  <dcterms:modified xsi:type="dcterms:W3CDTF">2020-12-08T06:35:00Z</dcterms:modified>
</cp:coreProperties>
</file>